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07CFE" w14:textId="77777777" w:rsidR="00F87EC2" w:rsidRPr="00E35ADA" w:rsidRDefault="00F87EC2" w:rsidP="002B1C2B">
      <w:pPr>
        <w:widowControl w:val="0"/>
        <w:spacing w:line="276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0A98064D" w14:textId="44AF9952" w:rsidR="00F87EC2" w:rsidRPr="00E35ADA" w:rsidRDefault="00F87EC2" w:rsidP="002B1C2B">
      <w:pPr>
        <w:widowControl w:val="0"/>
        <w:spacing w:after="160"/>
        <w:rPr>
          <w:rFonts w:ascii="Arial" w:hAnsi="Arial" w:cs="Arial"/>
          <w:b/>
          <w:bCs/>
          <w:color w:val="000000"/>
          <w:sz w:val="44"/>
          <w:szCs w:val="44"/>
          <w:lang w:val="cs-CZ"/>
        </w:rPr>
      </w:pPr>
      <w:r w:rsidRPr="00E35ADA">
        <w:rPr>
          <w:rFonts w:ascii="Arial" w:hAnsi="Arial" w:cs="Arial"/>
          <w:b/>
          <w:bCs/>
          <w:color w:val="000000"/>
          <w:sz w:val="44"/>
          <w:szCs w:val="44"/>
          <w:lang w:val="cs-CZ"/>
        </w:rPr>
        <w:t>Metodické doporučení</w:t>
      </w:r>
      <w:r w:rsidR="0070582C">
        <w:rPr>
          <w:rFonts w:ascii="Arial" w:hAnsi="Arial" w:cs="Arial"/>
          <w:b/>
          <w:bCs/>
          <w:color w:val="000000"/>
          <w:sz w:val="44"/>
          <w:szCs w:val="44"/>
          <w:lang w:val="cs-CZ"/>
        </w:rPr>
        <w:t xml:space="preserve">: Prevence úrazů na horách a na skalách </w:t>
      </w:r>
    </w:p>
    <w:p w14:paraId="13E48B08" w14:textId="1F99C033" w:rsidR="00F87EC2" w:rsidRPr="00E35ADA" w:rsidRDefault="0053326C" w:rsidP="00831CE6">
      <w:pPr>
        <w:pStyle w:val="Popispracovnholistu"/>
        <w:rPr>
          <w:color w:val="000000"/>
          <w:sz w:val="32"/>
          <w:szCs w:val="32"/>
        </w:rPr>
      </w:pPr>
      <w:r>
        <w:rPr>
          <w:sz w:val="24"/>
          <w:szCs w:val="24"/>
        </w:rPr>
        <w:t xml:space="preserve">Jistě </w:t>
      </w:r>
      <w:r w:rsidRPr="00C60CEB">
        <w:rPr>
          <w:sz w:val="24"/>
          <w:szCs w:val="24"/>
        </w:rPr>
        <w:t xml:space="preserve">jste někdy </w:t>
      </w:r>
      <w:r>
        <w:rPr>
          <w:sz w:val="24"/>
          <w:szCs w:val="24"/>
        </w:rPr>
        <w:t xml:space="preserve">slyšeli písničku, kterou si zpívá rošťák Vašek, který by se rád stal horolezcem, jako jeho táta. </w:t>
      </w:r>
      <w:r w:rsidRPr="00C60CEB">
        <w:rPr>
          <w:sz w:val="24"/>
          <w:szCs w:val="24"/>
        </w:rPr>
        <w:t xml:space="preserve">Nazpíval ji Ivan Mládek a jmenuje se „Prachovské skály“. A i kdyby ne, jistě si dokážete představit, jak mohou být rozhledy ze skal krásné, </w:t>
      </w:r>
      <w:r>
        <w:rPr>
          <w:sz w:val="24"/>
          <w:szCs w:val="24"/>
        </w:rPr>
        <w:t>ale i nebezpečné. Cílem lekce je seznámit žáky s prací skalního záchranáře a rozvíjet čtenářskou gramotnost. Je určena žákům 5. ročníku. Je potřeba mít mobilní zařízení s připojením na internet.</w:t>
      </w:r>
    </w:p>
    <w:p w14:paraId="41B65DF7" w14:textId="77777777" w:rsidR="00F87EC2" w:rsidRPr="00E35ADA" w:rsidRDefault="00F87EC2" w:rsidP="006726EE">
      <w:pPr>
        <w:pStyle w:val="kol-zadn"/>
        <w:ind w:left="0" w:firstLine="0"/>
        <w:rPr>
          <w:noProof w:val="0"/>
        </w:rPr>
      </w:pPr>
      <w:r w:rsidRPr="00E35ADA">
        <w:rPr>
          <w:noProof w:val="0"/>
        </w:rPr>
        <w:t>Inspirace pro 5. ročník</w:t>
      </w:r>
    </w:p>
    <w:p w14:paraId="0C3F9F15" w14:textId="77777777" w:rsidR="00F87EC2" w:rsidRPr="00E35ADA" w:rsidRDefault="00F87EC2" w:rsidP="00B26591">
      <w:pPr>
        <w:pStyle w:val="kol-zadn"/>
        <w:numPr>
          <w:ilvl w:val="0"/>
          <w:numId w:val="4"/>
        </w:numPr>
        <w:ind w:left="502"/>
        <w:rPr>
          <w:b w:val="0"/>
          <w:bCs w:val="0"/>
          <w:noProof w:val="0"/>
        </w:rPr>
      </w:pPr>
      <w:r w:rsidRPr="00E35ADA">
        <w:rPr>
          <w:noProof w:val="0"/>
        </w:rPr>
        <w:t xml:space="preserve">EVOKACE: </w:t>
      </w:r>
    </w:p>
    <w:p w14:paraId="7FC68DA4" w14:textId="6DF2826B" w:rsidR="00F87EC2" w:rsidRPr="0053326C" w:rsidRDefault="00F87EC2" w:rsidP="00AE3265">
      <w:pPr>
        <w:pStyle w:val="Odrkakostka"/>
        <w:numPr>
          <w:ilvl w:val="0"/>
          <w:numId w:val="3"/>
        </w:numPr>
      </w:pPr>
      <w:r w:rsidRPr="0053326C">
        <w:t>Zeptejte se žáků, zda znají pís</w:t>
      </w:r>
      <w:bookmarkStart w:id="0" w:name="_GoBack"/>
      <w:bookmarkEnd w:id="0"/>
      <w:r w:rsidRPr="0053326C">
        <w:t xml:space="preserve">ničku „Prachovské skály“. </w:t>
      </w:r>
      <w:r w:rsidR="0053326C" w:rsidRPr="0053326C">
        <w:t>Žáky necháme vyhledat na internetu.</w:t>
      </w:r>
    </w:p>
    <w:p w14:paraId="7F34C270" w14:textId="77777777" w:rsidR="00F87EC2" w:rsidRPr="00E35ADA" w:rsidRDefault="00F87EC2" w:rsidP="00B26591">
      <w:pPr>
        <w:pStyle w:val="Odrkakostka"/>
        <w:ind w:firstLine="0"/>
      </w:pPr>
      <w:r>
        <w:t>Zeptejte se žáků, k</w:t>
      </w:r>
      <w:r w:rsidRPr="00E35ADA">
        <w:t>teré místo je v písničce zmiňováno</w:t>
      </w:r>
      <w:r>
        <w:t>.</w:t>
      </w:r>
    </w:p>
    <w:p w14:paraId="26143840" w14:textId="77777777" w:rsidR="00F87EC2" w:rsidRPr="00E35ADA" w:rsidRDefault="00F87EC2" w:rsidP="00AE3265">
      <w:pPr>
        <w:pStyle w:val="Odrkakostka"/>
        <w:ind w:firstLine="0"/>
      </w:pPr>
      <w:r>
        <w:t>Zadejte žákům úkol najít</w:t>
      </w:r>
      <w:r w:rsidRPr="00E35ADA">
        <w:t xml:space="preserve"> na mapě Český ráj</w:t>
      </w:r>
      <w:r>
        <w:t>.</w:t>
      </w:r>
      <w:r w:rsidRPr="00E35ADA">
        <w:t xml:space="preserve"> M</w:t>
      </w:r>
      <w:r>
        <w:t>ohou</w:t>
      </w:r>
      <w:r w:rsidRPr="00E35ADA">
        <w:t xml:space="preserve"> využít také online mapy.</w:t>
      </w:r>
    </w:p>
    <w:p w14:paraId="70BEC8F0" w14:textId="77777777" w:rsidR="00F87EC2" w:rsidRPr="00E35ADA" w:rsidRDefault="00F87EC2" w:rsidP="00B26591">
      <w:pPr>
        <w:pStyle w:val="kol-zadn"/>
        <w:numPr>
          <w:ilvl w:val="0"/>
          <w:numId w:val="4"/>
        </w:numPr>
        <w:ind w:left="502"/>
        <w:rPr>
          <w:b w:val="0"/>
          <w:bCs w:val="0"/>
          <w:noProof w:val="0"/>
        </w:rPr>
      </w:pPr>
      <w:r w:rsidRPr="00E35ADA">
        <w:rPr>
          <w:noProof w:val="0"/>
        </w:rPr>
        <w:t>Hory světa</w:t>
      </w:r>
    </w:p>
    <w:p w14:paraId="622F8949" w14:textId="77777777" w:rsidR="00F87EC2" w:rsidRPr="00E35ADA" w:rsidRDefault="00F87EC2" w:rsidP="007D1C68">
      <w:pPr>
        <w:pStyle w:val="Odrkakostk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Diskutujte se žáky, k</w:t>
      </w:r>
      <w:r w:rsidRPr="00E35ADA">
        <w:rPr>
          <w:sz w:val="24"/>
          <w:szCs w:val="24"/>
        </w:rPr>
        <w:t>teré hory již navštívili</w:t>
      </w:r>
      <w:r>
        <w:rPr>
          <w:sz w:val="24"/>
          <w:szCs w:val="24"/>
        </w:rPr>
        <w:t>.</w:t>
      </w:r>
      <w:r w:rsidRPr="00E35ADA">
        <w:rPr>
          <w:sz w:val="24"/>
          <w:szCs w:val="24"/>
        </w:rPr>
        <w:t xml:space="preserve"> Co </w:t>
      </w:r>
      <w:r>
        <w:rPr>
          <w:sz w:val="24"/>
          <w:szCs w:val="24"/>
        </w:rPr>
        <w:t>je</w:t>
      </w:r>
      <w:r w:rsidRPr="00E35ADA">
        <w:rPr>
          <w:sz w:val="24"/>
          <w:szCs w:val="24"/>
        </w:rPr>
        <w:t xml:space="preserve"> na horských túrách</w:t>
      </w:r>
      <w:r>
        <w:rPr>
          <w:sz w:val="24"/>
          <w:szCs w:val="24"/>
        </w:rPr>
        <w:t xml:space="preserve"> či</w:t>
      </w:r>
      <w:r w:rsidRPr="00E35ADA">
        <w:rPr>
          <w:sz w:val="24"/>
          <w:szCs w:val="24"/>
        </w:rPr>
        <w:t xml:space="preserve"> procházkách fascinovalo? </w:t>
      </w:r>
      <w:r>
        <w:rPr>
          <w:sz w:val="24"/>
          <w:szCs w:val="24"/>
        </w:rPr>
        <w:t>Žáci budou za</w:t>
      </w:r>
      <w:r w:rsidRPr="00E35ADA">
        <w:rPr>
          <w:sz w:val="24"/>
          <w:szCs w:val="24"/>
        </w:rPr>
        <w:t>pis</w:t>
      </w:r>
      <w:r>
        <w:rPr>
          <w:sz w:val="24"/>
          <w:szCs w:val="24"/>
        </w:rPr>
        <w:t>ovat</w:t>
      </w:r>
      <w:r w:rsidRPr="00E35ADA">
        <w:rPr>
          <w:sz w:val="24"/>
          <w:szCs w:val="24"/>
        </w:rPr>
        <w:t xml:space="preserve"> na společný flip.</w:t>
      </w:r>
    </w:p>
    <w:p w14:paraId="54B29726" w14:textId="77777777" w:rsidR="00F87EC2" w:rsidRPr="00E35ADA" w:rsidRDefault="00F87EC2" w:rsidP="007D1C68">
      <w:pPr>
        <w:pStyle w:val="Odrkakostk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Ptejte se žáků: </w:t>
      </w:r>
      <w:r w:rsidRPr="00E35ADA">
        <w:rPr>
          <w:sz w:val="24"/>
          <w:szCs w:val="24"/>
        </w:rPr>
        <w:t>Znáte naši největší horu? Ve kterém pohoří ji najde</w:t>
      </w:r>
      <w:r>
        <w:rPr>
          <w:sz w:val="24"/>
          <w:szCs w:val="24"/>
        </w:rPr>
        <w:t>t</w:t>
      </w:r>
      <w:r w:rsidRPr="00E35ADA">
        <w:rPr>
          <w:sz w:val="24"/>
          <w:szCs w:val="24"/>
        </w:rPr>
        <w:t>e? Kolik metrů měří? Jak daleko je od vašeho bydliště vzdušnou čarou? P</w:t>
      </w:r>
      <w:r>
        <w:rPr>
          <w:sz w:val="24"/>
          <w:szCs w:val="24"/>
        </w:rPr>
        <w:t>ro odpovědi mohou žáci p</w:t>
      </w:r>
      <w:r w:rsidRPr="00E35ADA">
        <w:rPr>
          <w:sz w:val="24"/>
          <w:szCs w:val="24"/>
        </w:rPr>
        <w:t>rac</w:t>
      </w:r>
      <w:r>
        <w:rPr>
          <w:sz w:val="24"/>
          <w:szCs w:val="24"/>
        </w:rPr>
        <w:t>ovat</w:t>
      </w:r>
      <w:r w:rsidRPr="00E35ADA">
        <w:rPr>
          <w:sz w:val="24"/>
          <w:szCs w:val="24"/>
        </w:rPr>
        <w:t xml:space="preserve"> s mapami.</w:t>
      </w:r>
    </w:p>
    <w:p w14:paraId="625D80A4" w14:textId="77777777" w:rsidR="00F87EC2" w:rsidRPr="00E35ADA" w:rsidRDefault="00F87EC2" w:rsidP="007D1C68">
      <w:pPr>
        <w:pStyle w:val="Odrkakostk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Zadejte žákům úkol zjistit,</w:t>
      </w:r>
      <w:r w:rsidRPr="00E35ADA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E35ADA">
        <w:rPr>
          <w:sz w:val="24"/>
          <w:szCs w:val="24"/>
        </w:rPr>
        <w:t>terá hora je na světě nejvyšší</w:t>
      </w:r>
      <w:r>
        <w:rPr>
          <w:sz w:val="24"/>
          <w:szCs w:val="24"/>
        </w:rPr>
        <w:t>.</w:t>
      </w:r>
      <w:r w:rsidRPr="00E35ADA">
        <w:rPr>
          <w:sz w:val="24"/>
          <w:szCs w:val="24"/>
        </w:rPr>
        <w:t xml:space="preserve"> </w:t>
      </w:r>
      <w:r>
        <w:rPr>
          <w:sz w:val="24"/>
          <w:szCs w:val="24"/>
        </w:rPr>
        <w:t>Následně jim zadejte vypracovat</w:t>
      </w:r>
      <w:r w:rsidRPr="00E35ADA">
        <w:rPr>
          <w:sz w:val="24"/>
          <w:szCs w:val="24"/>
        </w:rPr>
        <w:t xml:space="preserve"> na pracovním listu úkoly 1</w:t>
      </w:r>
      <w:r>
        <w:rPr>
          <w:sz w:val="24"/>
          <w:szCs w:val="24"/>
        </w:rPr>
        <w:t xml:space="preserve"> a</w:t>
      </w:r>
      <w:r w:rsidRPr="00E35ADA">
        <w:rPr>
          <w:sz w:val="24"/>
          <w:szCs w:val="24"/>
        </w:rPr>
        <w:t xml:space="preserve"> 2.</w:t>
      </w:r>
    </w:p>
    <w:p w14:paraId="381D0CBD" w14:textId="77777777" w:rsidR="00F87EC2" w:rsidRPr="00E35ADA" w:rsidRDefault="00F87EC2" w:rsidP="007D1C68">
      <w:pPr>
        <w:pStyle w:val="Odrkakostka"/>
        <w:numPr>
          <w:ilvl w:val="0"/>
          <w:numId w:val="3"/>
        </w:numPr>
        <w:rPr>
          <w:b/>
          <w:bCs/>
        </w:rPr>
      </w:pPr>
      <w:r w:rsidRPr="00E35ADA">
        <w:rPr>
          <w:sz w:val="24"/>
          <w:szCs w:val="24"/>
        </w:rPr>
        <w:t>Disku</w:t>
      </w:r>
      <w:r>
        <w:rPr>
          <w:sz w:val="24"/>
          <w:szCs w:val="24"/>
        </w:rPr>
        <w:t xml:space="preserve">tujte </w:t>
      </w:r>
      <w:r w:rsidRPr="00E35ADA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žáky </w:t>
      </w:r>
      <w:r w:rsidRPr="00E35ADA">
        <w:rPr>
          <w:sz w:val="24"/>
          <w:szCs w:val="24"/>
        </w:rPr>
        <w:t>o výroku</w:t>
      </w:r>
      <w:r>
        <w:rPr>
          <w:sz w:val="24"/>
          <w:szCs w:val="24"/>
        </w:rPr>
        <w:t>:</w:t>
      </w:r>
      <w:r w:rsidRPr="00E35ADA">
        <w:rPr>
          <w:sz w:val="24"/>
          <w:szCs w:val="24"/>
        </w:rPr>
        <w:t xml:space="preserve"> </w:t>
      </w:r>
      <w:r w:rsidRPr="00E35ADA">
        <w:rPr>
          <w:b/>
          <w:bCs/>
          <w:sz w:val="24"/>
          <w:szCs w:val="24"/>
        </w:rPr>
        <w:t xml:space="preserve">Nejvyšší hora samotné Austrálie Mount </w:t>
      </w:r>
      <w:proofErr w:type="spellStart"/>
      <w:r w:rsidRPr="00E35ADA">
        <w:rPr>
          <w:b/>
          <w:bCs/>
          <w:sz w:val="24"/>
          <w:szCs w:val="24"/>
        </w:rPr>
        <w:t>Kosciuszko</w:t>
      </w:r>
      <w:proofErr w:type="spellEnd"/>
      <w:r w:rsidRPr="00E35ADA">
        <w:rPr>
          <w:b/>
          <w:bCs/>
          <w:sz w:val="24"/>
          <w:szCs w:val="24"/>
        </w:rPr>
        <w:t xml:space="preserve"> je vyšší než </w:t>
      </w:r>
      <w:proofErr w:type="spellStart"/>
      <w:r w:rsidRPr="00E35ADA">
        <w:rPr>
          <w:b/>
          <w:bCs/>
          <w:sz w:val="24"/>
          <w:szCs w:val="24"/>
        </w:rPr>
        <w:t>Mont</w:t>
      </w:r>
      <w:proofErr w:type="spellEnd"/>
      <w:r w:rsidRPr="00E35ADA">
        <w:rPr>
          <w:b/>
          <w:bCs/>
          <w:sz w:val="24"/>
          <w:szCs w:val="24"/>
        </w:rPr>
        <w:t xml:space="preserve"> </w:t>
      </w:r>
      <w:proofErr w:type="spellStart"/>
      <w:r w:rsidRPr="00E35ADA">
        <w:rPr>
          <w:b/>
          <w:bCs/>
          <w:sz w:val="24"/>
          <w:szCs w:val="24"/>
        </w:rPr>
        <w:t>Blanc</w:t>
      </w:r>
      <w:proofErr w:type="spellEnd"/>
      <w:r w:rsidRPr="00E35ADA">
        <w:rPr>
          <w:b/>
          <w:bCs/>
          <w:sz w:val="24"/>
          <w:szCs w:val="24"/>
        </w:rPr>
        <w:t>.</w:t>
      </w:r>
      <w:r w:rsidRPr="00E35ADA">
        <w:rPr>
          <w:b/>
          <w:bCs/>
        </w:rPr>
        <w:t xml:space="preserve"> </w:t>
      </w:r>
      <w:r w:rsidRPr="007D1C68">
        <w:rPr>
          <w:sz w:val="24"/>
        </w:rPr>
        <w:t>Veďte žáky k tomu, že je třeba si některé informace dohledat, aby mohli správně odpovědět.</w:t>
      </w:r>
      <w:r w:rsidRPr="00E35ADA">
        <w:rPr>
          <w:b/>
          <w:bCs/>
        </w:rPr>
        <w:br/>
      </w:r>
    </w:p>
    <w:p w14:paraId="4D7E7D7C" w14:textId="34C6CB79" w:rsidR="00F87EC2" w:rsidRPr="001C4CCC" w:rsidRDefault="00F87EC2" w:rsidP="001C4CCC">
      <w:pPr>
        <w:pStyle w:val="Popispracovnholistu"/>
        <w:spacing w:before="0" w:after="0"/>
        <w:ind w:right="130"/>
      </w:pPr>
      <w:r w:rsidRPr="00E35ADA">
        <w:rPr>
          <w:sz w:val="24"/>
          <w:szCs w:val="24"/>
        </w:rPr>
        <w:t>Společně si pus</w:t>
      </w:r>
      <w:r>
        <w:rPr>
          <w:sz w:val="24"/>
          <w:szCs w:val="24"/>
        </w:rPr>
        <w:t>ť</w:t>
      </w:r>
      <w:r w:rsidRPr="00E35ADA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Pr="00E35ADA">
        <w:rPr>
          <w:sz w:val="24"/>
          <w:szCs w:val="24"/>
        </w:rPr>
        <w:t xml:space="preserve"> video</w:t>
      </w:r>
      <w:r w:rsidR="001C4CCC" w:rsidRPr="006827D7">
        <w:rPr>
          <w:color w:val="FF3399"/>
        </w:rPr>
        <w:t xml:space="preserve"> </w:t>
      </w:r>
      <w:hyperlink r:id="rId7" w:history="1">
        <w:r w:rsidR="001C4CCC" w:rsidRPr="001C4CCC">
          <w:rPr>
            <w:rStyle w:val="Hypertextovodkaz"/>
            <w:color w:val="FF3399"/>
            <w:sz w:val="24"/>
            <w:szCs w:val="24"/>
          </w:rPr>
          <w:t>Skalní záchranná služba</w:t>
        </w:r>
      </w:hyperlink>
      <w:r w:rsidR="001C4CCC" w:rsidRPr="001C4CCC">
        <w:rPr>
          <w:rStyle w:val="Hypertextovodkaz"/>
          <w:color w:val="FF3399"/>
        </w:rPr>
        <w:t xml:space="preserve"> </w:t>
      </w:r>
      <w:r w:rsidRPr="00E35ADA">
        <w:rPr>
          <w:sz w:val="24"/>
          <w:szCs w:val="24"/>
        </w:rPr>
        <w:t>do stopáže 3:33.</w:t>
      </w:r>
    </w:p>
    <w:p w14:paraId="08A0DB30" w14:textId="34FF8D41" w:rsidR="00F87EC2" w:rsidRDefault="00F87EC2" w:rsidP="00B26591">
      <w:pPr>
        <w:pStyle w:val="kol-zadn"/>
        <w:ind w:left="502" w:firstLine="0"/>
        <w:rPr>
          <w:noProof w:val="0"/>
        </w:rPr>
      </w:pPr>
    </w:p>
    <w:p w14:paraId="4ADACBA8" w14:textId="46C3CC17" w:rsidR="001C4CCC" w:rsidRDefault="001C4CCC" w:rsidP="00B26591">
      <w:pPr>
        <w:pStyle w:val="kol-zadn"/>
        <w:ind w:left="502" w:firstLine="0"/>
        <w:rPr>
          <w:noProof w:val="0"/>
        </w:rPr>
      </w:pPr>
    </w:p>
    <w:p w14:paraId="607962F3" w14:textId="77777777" w:rsidR="001C4CCC" w:rsidRPr="00E35ADA" w:rsidRDefault="001C4CCC" w:rsidP="00B26591">
      <w:pPr>
        <w:pStyle w:val="kol-zadn"/>
        <w:ind w:left="502" w:firstLine="0"/>
        <w:rPr>
          <w:noProof w:val="0"/>
        </w:rPr>
      </w:pPr>
    </w:p>
    <w:p w14:paraId="1E056B73" w14:textId="77777777" w:rsidR="00F87EC2" w:rsidRPr="00E35ADA" w:rsidRDefault="00F87EC2" w:rsidP="00B26591">
      <w:pPr>
        <w:pStyle w:val="kol-zadn"/>
        <w:numPr>
          <w:ilvl w:val="0"/>
          <w:numId w:val="4"/>
        </w:numPr>
        <w:ind w:left="502"/>
        <w:rPr>
          <w:b w:val="0"/>
          <w:bCs w:val="0"/>
          <w:noProof w:val="0"/>
        </w:rPr>
      </w:pPr>
      <w:r w:rsidRPr="00E35ADA">
        <w:rPr>
          <w:noProof w:val="0"/>
        </w:rPr>
        <w:t>Skalní záchranná služba</w:t>
      </w:r>
    </w:p>
    <w:p w14:paraId="50F7D84B" w14:textId="77777777" w:rsidR="00F87EC2" w:rsidRPr="00E35ADA" w:rsidRDefault="00F87EC2" w:rsidP="00B26591">
      <w:pPr>
        <w:pStyle w:val="Odrkakostka"/>
        <w:numPr>
          <w:ilvl w:val="0"/>
          <w:numId w:val="3"/>
        </w:numPr>
        <w:rPr>
          <w:sz w:val="24"/>
          <w:szCs w:val="24"/>
        </w:rPr>
      </w:pPr>
      <w:r w:rsidRPr="00E35ADA">
        <w:rPr>
          <w:sz w:val="24"/>
          <w:szCs w:val="24"/>
        </w:rPr>
        <w:t xml:space="preserve">Ve videu se děti zachovaly dobře i špatně. </w:t>
      </w:r>
      <w:r>
        <w:rPr>
          <w:sz w:val="24"/>
          <w:szCs w:val="24"/>
        </w:rPr>
        <w:t>Vyzvěte žáky, aby</w:t>
      </w:r>
      <w:r w:rsidRPr="00E35ADA">
        <w:rPr>
          <w:sz w:val="24"/>
          <w:szCs w:val="24"/>
        </w:rPr>
        <w:t xml:space="preserve"> zaps</w:t>
      </w:r>
      <w:r>
        <w:rPr>
          <w:sz w:val="24"/>
          <w:szCs w:val="24"/>
        </w:rPr>
        <w:t>ali</w:t>
      </w:r>
      <w:r w:rsidRPr="00E35ADA">
        <w:rPr>
          <w:sz w:val="24"/>
          <w:szCs w:val="24"/>
        </w:rPr>
        <w:t xml:space="preserve"> své postřehy do tabulky</w:t>
      </w:r>
      <w:r>
        <w:rPr>
          <w:sz w:val="24"/>
          <w:szCs w:val="24"/>
        </w:rPr>
        <w:t>.</w:t>
      </w:r>
    </w:p>
    <w:p w14:paraId="4F3193F4" w14:textId="77777777" w:rsidR="00F87EC2" w:rsidRPr="00E35ADA" w:rsidRDefault="00F87EC2" w:rsidP="00B26591">
      <w:pPr>
        <w:pStyle w:val="Odrkakostka"/>
        <w:numPr>
          <w:ilvl w:val="0"/>
          <w:numId w:val="3"/>
        </w:numPr>
        <w:rPr>
          <w:sz w:val="24"/>
          <w:szCs w:val="24"/>
        </w:rPr>
      </w:pPr>
      <w:r w:rsidRPr="00E35ADA">
        <w:rPr>
          <w:sz w:val="24"/>
          <w:szCs w:val="24"/>
        </w:rPr>
        <w:t>Po skončení zapisování pus</w:t>
      </w:r>
      <w:r>
        <w:rPr>
          <w:sz w:val="24"/>
          <w:szCs w:val="24"/>
        </w:rPr>
        <w:t>ť</w:t>
      </w:r>
      <w:r w:rsidRPr="00E35ADA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Pr="00E35ADA">
        <w:rPr>
          <w:sz w:val="24"/>
          <w:szCs w:val="24"/>
        </w:rPr>
        <w:t xml:space="preserve"> zbylou část videa</w:t>
      </w:r>
      <w:r>
        <w:rPr>
          <w:sz w:val="24"/>
          <w:szCs w:val="24"/>
        </w:rPr>
        <w:t>.</w:t>
      </w:r>
      <w:r w:rsidRPr="00E35ADA">
        <w:rPr>
          <w:sz w:val="24"/>
          <w:szCs w:val="24"/>
        </w:rPr>
        <w:t xml:space="preserve"> </w:t>
      </w:r>
      <w:r>
        <w:rPr>
          <w:sz w:val="24"/>
          <w:szCs w:val="24"/>
        </w:rPr>
        <w:t>Ž</w:t>
      </w:r>
      <w:r w:rsidRPr="00E35ADA">
        <w:rPr>
          <w:sz w:val="24"/>
          <w:szCs w:val="24"/>
        </w:rPr>
        <w:t>áci porovnají své poznámky s hodnocení</w:t>
      </w:r>
      <w:r>
        <w:rPr>
          <w:sz w:val="24"/>
          <w:szCs w:val="24"/>
        </w:rPr>
        <w:t>m</w:t>
      </w:r>
      <w:r w:rsidRPr="00E35ADA">
        <w:rPr>
          <w:sz w:val="24"/>
          <w:szCs w:val="24"/>
        </w:rPr>
        <w:t xml:space="preserve"> záchranáře.</w:t>
      </w:r>
    </w:p>
    <w:p w14:paraId="3C05E842" w14:textId="77777777" w:rsidR="00F87EC2" w:rsidRPr="00E35ADA" w:rsidRDefault="00F87EC2" w:rsidP="005B01EB">
      <w:pPr>
        <w:pStyle w:val="Odrkakostk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Nechte žáky v</w:t>
      </w:r>
      <w:r w:rsidRPr="00E35ADA">
        <w:rPr>
          <w:sz w:val="24"/>
          <w:szCs w:val="24"/>
        </w:rPr>
        <w:t>e skupině diskut</w:t>
      </w:r>
      <w:r>
        <w:rPr>
          <w:sz w:val="24"/>
          <w:szCs w:val="24"/>
        </w:rPr>
        <w:t>ovat</w:t>
      </w:r>
      <w:r w:rsidRPr="00E35ADA">
        <w:rPr>
          <w:sz w:val="24"/>
          <w:szCs w:val="24"/>
        </w:rPr>
        <w:t xml:space="preserve"> o tom, co se do</w:t>
      </w:r>
      <w:r>
        <w:rPr>
          <w:sz w:val="24"/>
          <w:szCs w:val="24"/>
        </w:rPr>
        <w:t>z</w:t>
      </w:r>
      <w:r w:rsidRPr="00E35ADA">
        <w:rPr>
          <w:sz w:val="24"/>
          <w:szCs w:val="24"/>
        </w:rPr>
        <w:t>věděli, co by si měli zapamatovat.</w:t>
      </w:r>
    </w:p>
    <w:p w14:paraId="49AC060A" w14:textId="77777777" w:rsidR="00F87EC2" w:rsidRPr="00E35ADA" w:rsidRDefault="00F87EC2" w:rsidP="00252B14">
      <w:pPr>
        <w:pStyle w:val="kol-zadn"/>
        <w:ind w:left="502" w:firstLine="0"/>
        <w:rPr>
          <w:noProof w:val="0"/>
        </w:rPr>
      </w:pPr>
    </w:p>
    <w:p w14:paraId="67709435" w14:textId="77777777" w:rsidR="00F87EC2" w:rsidRPr="00E35ADA" w:rsidRDefault="00F87EC2" w:rsidP="00252B14">
      <w:pPr>
        <w:pStyle w:val="kol-zadn"/>
        <w:numPr>
          <w:ilvl w:val="0"/>
          <w:numId w:val="4"/>
        </w:numPr>
        <w:ind w:left="502"/>
        <w:rPr>
          <w:b w:val="0"/>
          <w:bCs w:val="0"/>
          <w:noProof w:val="0"/>
        </w:rPr>
      </w:pPr>
      <w:r w:rsidRPr="00E35ADA">
        <w:rPr>
          <w:noProof w:val="0"/>
        </w:rPr>
        <w:t>Skalní města ČR</w:t>
      </w:r>
    </w:p>
    <w:p w14:paraId="4C3C914A" w14:textId="54900EE1" w:rsidR="00F87EC2" w:rsidRPr="007D1C68" w:rsidRDefault="00F87EC2" w:rsidP="0053326C">
      <w:pPr>
        <w:pStyle w:val="Odrkakostka"/>
        <w:numPr>
          <w:ilvl w:val="0"/>
          <w:numId w:val="3"/>
        </w:numPr>
      </w:pPr>
      <w:r>
        <w:rPr>
          <w:sz w:val="24"/>
          <w:szCs w:val="24"/>
        </w:rPr>
        <w:t>Zeptejte</w:t>
      </w:r>
      <w:r w:rsidRPr="00E35ADA">
        <w:rPr>
          <w:sz w:val="24"/>
          <w:szCs w:val="24"/>
        </w:rPr>
        <w:t xml:space="preserve"> se žáků, jaké místo bylo zmíněno v úvodní písničce (Prachovské skály). Informuj</w:t>
      </w:r>
      <w:r>
        <w:rPr>
          <w:sz w:val="24"/>
          <w:szCs w:val="24"/>
        </w:rPr>
        <w:t>t</w:t>
      </w:r>
      <w:r w:rsidRPr="00E35ADA">
        <w:rPr>
          <w:sz w:val="24"/>
          <w:szCs w:val="24"/>
        </w:rPr>
        <w:t xml:space="preserve">e </w:t>
      </w:r>
      <w:r>
        <w:rPr>
          <w:sz w:val="24"/>
          <w:szCs w:val="24"/>
        </w:rPr>
        <w:t>je</w:t>
      </w:r>
      <w:r w:rsidRPr="00E35ADA">
        <w:rPr>
          <w:sz w:val="24"/>
          <w:szCs w:val="24"/>
        </w:rPr>
        <w:t xml:space="preserve"> o tom, že takových skalních měst </w:t>
      </w:r>
      <w:r>
        <w:rPr>
          <w:sz w:val="24"/>
          <w:szCs w:val="24"/>
        </w:rPr>
        <w:t>j</w:t>
      </w:r>
      <w:r w:rsidRPr="00E35ADA">
        <w:rPr>
          <w:sz w:val="24"/>
          <w:szCs w:val="24"/>
        </w:rPr>
        <w:t xml:space="preserve">e v České republice více. </w:t>
      </w:r>
      <w:r>
        <w:rPr>
          <w:sz w:val="24"/>
          <w:szCs w:val="24"/>
        </w:rPr>
        <w:t>Poté nechte žáky, ať</w:t>
      </w:r>
      <w:r w:rsidRPr="00E35ADA">
        <w:rPr>
          <w:sz w:val="24"/>
          <w:szCs w:val="24"/>
        </w:rPr>
        <w:t xml:space="preserve"> si je vyhledají na internetu</w:t>
      </w:r>
      <w:r w:rsidR="0053326C">
        <w:rPr>
          <w:sz w:val="24"/>
          <w:szCs w:val="24"/>
        </w:rPr>
        <w:t>.</w:t>
      </w:r>
    </w:p>
    <w:p w14:paraId="4A9EAB6F" w14:textId="77777777" w:rsidR="00F87EC2" w:rsidRPr="00E35ADA" w:rsidRDefault="00F87EC2" w:rsidP="00252B14">
      <w:pPr>
        <w:pStyle w:val="Odrkakostka"/>
        <w:ind w:firstLine="0"/>
      </w:pPr>
    </w:p>
    <w:p w14:paraId="44239C36" w14:textId="77777777" w:rsidR="00F87EC2" w:rsidRPr="00E35ADA" w:rsidRDefault="00F87EC2" w:rsidP="00252B14">
      <w:pPr>
        <w:pStyle w:val="Odrkakostka"/>
        <w:numPr>
          <w:ilvl w:val="0"/>
          <w:numId w:val="3"/>
        </w:numPr>
      </w:pPr>
      <w:r>
        <w:rPr>
          <w:sz w:val="24"/>
          <w:szCs w:val="24"/>
        </w:rPr>
        <w:t>Následně nechte žáky v</w:t>
      </w:r>
      <w:r w:rsidRPr="00E35ADA">
        <w:rPr>
          <w:sz w:val="24"/>
          <w:szCs w:val="24"/>
        </w:rPr>
        <w:t>e skupinách nebo samostatně zapis</w:t>
      </w:r>
      <w:r>
        <w:rPr>
          <w:sz w:val="24"/>
          <w:szCs w:val="24"/>
        </w:rPr>
        <w:t>ovat</w:t>
      </w:r>
      <w:r w:rsidRPr="00E35ADA">
        <w:rPr>
          <w:sz w:val="24"/>
          <w:szCs w:val="24"/>
        </w:rPr>
        <w:t xml:space="preserve"> informace do tabulky v pracovním listu.</w:t>
      </w:r>
    </w:p>
    <w:p w14:paraId="252CAA1F" w14:textId="77777777" w:rsidR="00F87EC2" w:rsidRPr="00E35ADA" w:rsidRDefault="00F87EC2" w:rsidP="00252B14">
      <w:pPr>
        <w:pStyle w:val="Odrkakostka"/>
        <w:numPr>
          <w:ilvl w:val="1"/>
          <w:numId w:val="3"/>
        </w:numPr>
      </w:pPr>
      <w:r w:rsidRPr="00E35ADA">
        <w:rPr>
          <w:sz w:val="24"/>
          <w:szCs w:val="24"/>
        </w:rPr>
        <w:t xml:space="preserve">Do kterých skal se můžeme vydat bez peněz: </w:t>
      </w:r>
    </w:p>
    <w:p w14:paraId="3D872D52" w14:textId="77777777" w:rsidR="00F87EC2" w:rsidRPr="00E35ADA" w:rsidRDefault="00F87EC2" w:rsidP="00252B14">
      <w:pPr>
        <w:pStyle w:val="Odrkakostka"/>
        <w:numPr>
          <w:ilvl w:val="1"/>
          <w:numId w:val="3"/>
        </w:numPr>
      </w:pPr>
      <w:r w:rsidRPr="00E35ADA">
        <w:rPr>
          <w:color w:val="000000"/>
          <w:sz w:val="24"/>
          <w:szCs w:val="24"/>
        </w:rPr>
        <w:t>Nejdražším výletem pro čtyřčlennou rodinu (2 dospělí a 2 děti ve věku 10 a</w:t>
      </w:r>
      <w:r>
        <w:rPr>
          <w:color w:val="000000"/>
          <w:sz w:val="24"/>
          <w:szCs w:val="24"/>
        </w:rPr>
        <w:t> </w:t>
      </w:r>
      <w:r w:rsidRPr="00E35ADA">
        <w:rPr>
          <w:color w:val="000000"/>
          <w:sz w:val="24"/>
          <w:szCs w:val="24"/>
        </w:rPr>
        <w:t>12 let) bude výlet do:</w:t>
      </w:r>
    </w:p>
    <w:p w14:paraId="05E27643" w14:textId="77777777" w:rsidR="00F87EC2" w:rsidRPr="00E35ADA" w:rsidRDefault="00F87EC2" w:rsidP="00252B14">
      <w:pPr>
        <w:pStyle w:val="Odrkakostka"/>
        <w:numPr>
          <w:ilvl w:val="1"/>
          <w:numId w:val="3"/>
        </w:numPr>
      </w:pPr>
      <w:r w:rsidRPr="00E35ADA">
        <w:rPr>
          <w:color w:val="000000"/>
          <w:sz w:val="24"/>
          <w:szCs w:val="24"/>
        </w:rPr>
        <w:t xml:space="preserve">Kdy můžeme podniknout výlet na </w:t>
      </w:r>
      <w:proofErr w:type="spellStart"/>
      <w:r w:rsidRPr="00E35ADA">
        <w:rPr>
          <w:color w:val="000000"/>
          <w:sz w:val="24"/>
          <w:szCs w:val="24"/>
        </w:rPr>
        <w:t>Pravčickou</w:t>
      </w:r>
      <w:proofErr w:type="spellEnd"/>
      <w:r w:rsidRPr="00E35ADA">
        <w:rPr>
          <w:color w:val="000000"/>
          <w:sz w:val="24"/>
          <w:szCs w:val="24"/>
        </w:rPr>
        <w:t xml:space="preserve"> bránu:</w:t>
      </w:r>
    </w:p>
    <w:p w14:paraId="5BDFA927" w14:textId="77777777" w:rsidR="00F87EC2" w:rsidRPr="00E35ADA" w:rsidRDefault="00F87EC2" w:rsidP="00252B14">
      <w:pPr>
        <w:pStyle w:val="Odrkakostka"/>
        <w:numPr>
          <w:ilvl w:val="1"/>
          <w:numId w:val="3"/>
        </w:numPr>
        <w:rPr>
          <w:color w:val="000000"/>
          <w:sz w:val="24"/>
          <w:szCs w:val="24"/>
        </w:rPr>
      </w:pPr>
      <w:r w:rsidRPr="00E35ADA">
        <w:rPr>
          <w:color w:val="000000"/>
          <w:sz w:val="24"/>
          <w:szCs w:val="24"/>
        </w:rPr>
        <w:t>Jižně od města Vsetín najdeme skály:</w:t>
      </w:r>
    </w:p>
    <w:p w14:paraId="2E691B94" w14:textId="77777777" w:rsidR="00F87EC2" w:rsidRPr="00E35ADA" w:rsidRDefault="00F87EC2" w:rsidP="00252B14">
      <w:pPr>
        <w:pStyle w:val="Odrkakostka"/>
        <w:numPr>
          <w:ilvl w:val="1"/>
          <w:numId w:val="3"/>
        </w:numPr>
        <w:rPr>
          <w:color w:val="000000"/>
          <w:sz w:val="24"/>
          <w:szCs w:val="24"/>
        </w:rPr>
      </w:pPr>
      <w:r w:rsidRPr="00E35ADA">
        <w:rPr>
          <w:color w:val="000000"/>
          <w:sz w:val="24"/>
          <w:szCs w:val="24"/>
        </w:rPr>
        <w:t xml:space="preserve">Nejblíže mému bydlišti jsou: </w:t>
      </w:r>
    </w:p>
    <w:p w14:paraId="1153D183" w14:textId="77777777" w:rsidR="00F87EC2" w:rsidRPr="00E35ADA" w:rsidRDefault="00F87EC2" w:rsidP="00252B14">
      <w:pPr>
        <w:pStyle w:val="Odrkakostka"/>
        <w:numPr>
          <w:ilvl w:val="1"/>
          <w:numId w:val="3"/>
        </w:numPr>
        <w:rPr>
          <w:color w:val="000000"/>
          <w:sz w:val="24"/>
          <w:szCs w:val="24"/>
        </w:rPr>
      </w:pPr>
      <w:r w:rsidRPr="00E35ADA">
        <w:rPr>
          <w:color w:val="000000"/>
          <w:sz w:val="24"/>
          <w:szCs w:val="24"/>
        </w:rPr>
        <w:t>Kam se vydáme, chceme-li navštívit místo, které svým názvem připomíná konírnu:</w:t>
      </w:r>
    </w:p>
    <w:p w14:paraId="579952C6" w14:textId="77777777" w:rsidR="00F87EC2" w:rsidRPr="00E35ADA" w:rsidRDefault="00F87EC2" w:rsidP="00252B14">
      <w:pPr>
        <w:pStyle w:val="kol-zadn"/>
        <w:ind w:left="502" w:firstLine="0"/>
        <w:rPr>
          <w:noProof w:val="0"/>
        </w:rPr>
      </w:pPr>
    </w:p>
    <w:p w14:paraId="30095B02" w14:textId="40B08761" w:rsidR="00F87EC2" w:rsidRPr="00E35ADA" w:rsidRDefault="00F87EC2" w:rsidP="002D7ED0">
      <w:pPr>
        <w:pStyle w:val="kol-zadn"/>
        <w:numPr>
          <w:ilvl w:val="0"/>
          <w:numId w:val="4"/>
        </w:numPr>
        <w:rPr>
          <w:b w:val="0"/>
          <w:bCs w:val="0"/>
          <w:noProof w:val="0"/>
        </w:rPr>
      </w:pPr>
      <w:r w:rsidRPr="00E35ADA">
        <w:rPr>
          <w:noProof w:val="0"/>
        </w:rPr>
        <w:t xml:space="preserve">REFLEXE: </w:t>
      </w:r>
      <w:r w:rsidRPr="00E35ADA">
        <w:rPr>
          <w:noProof w:val="0"/>
        </w:rPr>
        <w:br/>
      </w:r>
      <w:r w:rsidRPr="00E35ADA">
        <w:rPr>
          <w:b w:val="0"/>
          <w:bCs w:val="0"/>
          <w:noProof w:val="0"/>
        </w:rPr>
        <w:t xml:space="preserve">Na závěr </w:t>
      </w:r>
      <w:r>
        <w:rPr>
          <w:b w:val="0"/>
          <w:bCs w:val="0"/>
          <w:noProof w:val="0"/>
        </w:rPr>
        <w:t xml:space="preserve">nechte </w:t>
      </w:r>
      <w:r w:rsidRPr="00E35ADA">
        <w:rPr>
          <w:b w:val="0"/>
          <w:bCs w:val="0"/>
          <w:noProof w:val="0"/>
        </w:rPr>
        <w:t>žá</w:t>
      </w:r>
      <w:r>
        <w:rPr>
          <w:b w:val="0"/>
          <w:bCs w:val="0"/>
          <w:noProof w:val="0"/>
        </w:rPr>
        <w:t>ky</w:t>
      </w:r>
      <w:r w:rsidRPr="00E35ADA">
        <w:rPr>
          <w:b w:val="0"/>
          <w:bCs w:val="0"/>
          <w:noProof w:val="0"/>
        </w:rPr>
        <w:t xml:space="preserve"> společně diskut</w:t>
      </w:r>
      <w:r>
        <w:rPr>
          <w:b w:val="0"/>
          <w:bCs w:val="0"/>
          <w:noProof w:val="0"/>
        </w:rPr>
        <w:t>ovat</w:t>
      </w:r>
      <w:r w:rsidRPr="00E35ADA">
        <w:rPr>
          <w:b w:val="0"/>
          <w:bCs w:val="0"/>
          <w:noProof w:val="0"/>
        </w:rPr>
        <w:t xml:space="preserve"> nad </w:t>
      </w:r>
      <w:r>
        <w:rPr>
          <w:b w:val="0"/>
          <w:bCs w:val="0"/>
          <w:noProof w:val="0"/>
        </w:rPr>
        <w:t>jejich</w:t>
      </w:r>
      <w:r w:rsidRPr="00E35ADA">
        <w:rPr>
          <w:b w:val="0"/>
          <w:bCs w:val="0"/>
          <w:noProof w:val="0"/>
        </w:rPr>
        <w:t xml:space="preserve"> výběrem</w:t>
      </w:r>
      <w:r>
        <w:rPr>
          <w:b w:val="0"/>
          <w:bCs w:val="0"/>
          <w:noProof w:val="0"/>
        </w:rPr>
        <w:t xml:space="preserve"> a</w:t>
      </w:r>
      <w:r w:rsidRPr="00E35ADA">
        <w:rPr>
          <w:b w:val="0"/>
          <w:bCs w:val="0"/>
          <w:noProof w:val="0"/>
        </w:rPr>
        <w:t xml:space="preserve"> s pomocí webových stránek hleda</w:t>
      </w:r>
      <w:r>
        <w:rPr>
          <w:b w:val="0"/>
          <w:bCs w:val="0"/>
          <w:noProof w:val="0"/>
        </w:rPr>
        <w:t>t</w:t>
      </w:r>
      <w:r w:rsidRPr="00E35ADA">
        <w:rPr>
          <w:b w:val="0"/>
          <w:bCs w:val="0"/>
          <w:noProof w:val="0"/>
        </w:rPr>
        <w:t xml:space="preserve"> důkazy k</w:t>
      </w:r>
      <w:r>
        <w:rPr>
          <w:b w:val="0"/>
          <w:bCs w:val="0"/>
          <w:noProof w:val="0"/>
        </w:rPr>
        <w:t> jejich</w:t>
      </w:r>
      <w:r w:rsidRPr="00E35ADA">
        <w:rPr>
          <w:b w:val="0"/>
          <w:bCs w:val="0"/>
          <w:noProof w:val="0"/>
        </w:rPr>
        <w:t xml:space="preserve"> tvrzením v pracovním listu. Ve</w:t>
      </w:r>
      <w:r>
        <w:rPr>
          <w:b w:val="0"/>
          <w:bCs w:val="0"/>
          <w:noProof w:val="0"/>
        </w:rPr>
        <w:t>ďt</w:t>
      </w:r>
      <w:r w:rsidRPr="00E35ADA">
        <w:rPr>
          <w:b w:val="0"/>
          <w:bCs w:val="0"/>
          <w:noProof w:val="0"/>
        </w:rPr>
        <w:t xml:space="preserve">e je k tomu, že je třeba pracovat s více zdroji – </w:t>
      </w:r>
      <w:r w:rsidR="0053326C">
        <w:rPr>
          <w:b w:val="0"/>
          <w:bCs w:val="0"/>
          <w:noProof w:val="0"/>
        </w:rPr>
        <w:t xml:space="preserve">např. při porovnávání </w:t>
      </w:r>
      <w:r w:rsidRPr="00E35ADA">
        <w:rPr>
          <w:b w:val="0"/>
          <w:bCs w:val="0"/>
          <w:noProof w:val="0"/>
        </w:rPr>
        <w:t>informac</w:t>
      </w:r>
      <w:r w:rsidR="0053326C">
        <w:rPr>
          <w:b w:val="0"/>
          <w:bCs w:val="0"/>
          <w:noProof w:val="0"/>
        </w:rPr>
        <w:t>í</w:t>
      </w:r>
      <w:r w:rsidRPr="00E35ADA">
        <w:rPr>
          <w:b w:val="0"/>
          <w:bCs w:val="0"/>
          <w:noProof w:val="0"/>
        </w:rPr>
        <w:t xml:space="preserve"> o ceně vstupenek, které byly </w:t>
      </w:r>
      <w:r w:rsidRPr="00E35ADA">
        <w:rPr>
          <w:b w:val="0"/>
          <w:bCs w:val="0"/>
          <w:noProof w:val="0"/>
        </w:rPr>
        <w:lastRenderedPageBreak/>
        <w:t xml:space="preserve">uváděny na </w:t>
      </w:r>
      <w:r w:rsidR="0053326C">
        <w:rPr>
          <w:b w:val="0"/>
          <w:bCs w:val="0"/>
          <w:noProof w:val="0"/>
        </w:rPr>
        <w:t xml:space="preserve">různých </w:t>
      </w:r>
      <w:r w:rsidRPr="00E35ADA">
        <w:rPr>
          <w:b w:val="0"/>
          <w:bCs w:val="0"/>
          <w:noProof w:val="0"/>
        </w:rPr>
        <w:t>stránkách, které měli k dispozici (cena se liší v závislosti na datu, vstupenky nelze koupit, pokud jsou online vstupenky vyprodané…)</w:t>
      </w:r>
      <w:r>
        <w:rPr>
          <w:b w:val="0"/>
          <w:bCs w:val="0"/>
          <w:noProof w:val="0"/>
        </w:rPr>
        <w:t>.</w:t>
      </w:r>
    </w:p>
    <w:p w14:paraId="71F536D6" w14:textId="77777777" w:rsidR="00F87EC2" w:rsidRPr="00E35ADA" w:rsidRDefault="00F87EC2" w:rsidP="00A02C14">
      <w:pPr>
        <w:pStyle w:val="kol-zadn"/>
        <w:ind w:left="0" w:firstLine="0"/>
        <w:rPr>
          <w:noProof w:val="0"/>
        </w:rPr>
      </w:pPr>
    </w:p>
    <w:p w14:paraId="6745AB26" w14:textId="50C1989B" w:rsidR="00F87EC2" w:rsidRPr="00E35ADA" w:rsidRDefault="0053326C" w:rsidP="0039135E">
      <w:pPr>
        <w:pStyle w:val="kol-zadn"/>
        <w:ind w:left="720"/>
        <w:rPr>
          <w:noProof w:val="0"/>
        </w:rPr>
      </w:pPr>
      <w: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3A71864" wp14:editId="36450DBF">
                <wp:simplePos x="0" y="0"/>
                <wp:positionH relativeFrom="column">
                  <wp:posOffset>-149860</wp:posOffset>
                </wp:positionH>
                <wp:positionV relativeFrom="paragraph">
                  <wp:posOffset>635</wp:posOffset>
                </wp:positionV>
                <wp:extent cx="6875145" cy="1021080"/>
                <wp:effectExtent l="2540" t="635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A870F" w14:textId="77777777" w:rsidR="00F87EC2" w:rsidRDefault="00763817" w:rsidP="00B30DC4">
                            <w:r>
                              <w:rPr>
                                <w:noProof/>
                                <w:lang w:val="cs-CZ"/>
                              </w:rPr>
                              <w:drawing>
                                <wp:inline distT="0" distB="0" distL="0" distR="0" wp14:anchorId="19746FF1" wp14:editId="22F73184">
                                  <wp:extent cx="1219200" cy="409575"/>
                                  <wp:effectExtent l="0" t="0" r="0" b="0"/>
                                  <wp:docPr id="2" name="Obrázek 30" descr="Obsah obrázku kreslení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30" descr="Obsah obrázku kreslení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7EC2">
                              <w:t xml:space="preserve"> Autor: Jovanka Rybová</w:t>
                            </w:r>
                            <w:r w:rsidR="00F87EC2">
                              <w:br/>
                              <w:t xml:space="preserve">Toto </w:t>
                            </w:r>
                            <w:proofErr w:type="spellStart"/>
                            <w:r w:rsidR="00F87EC2">
                              <w:t>dílo</w:t>
                            </w:r>
                            <w:proofErr w:type="spellEnd"/>
                            <w:r w:rsidR="00F87EC2">
                              <w:t xml:space="preserve"> je </w:t>
                            </w:r>
                            <w:proofErr w:type="spellStart"/>
                            <w:r w:rsidR="00F87EC2">
                              <w:t>licencováno</w:t>
                            </w:r>
                            <w:proofErr w:type="spellEnd"/>
                            <w:r w:rsidR="00F87EC2">
                              <w:t xml:space="preserve"> pod </w:t>
                            </w:r>
                            <w:proofErr w:type="spellStart"/>
                            <w:r w:rsidR="00F87EC2">
                              <w:t>licencí</w:t>
                            </w:r>
                            <w:proofErr w:type="spellEnd"/>
                            <w:r w:rsidR="00F87EC2">
                              <w:t xml:space="preserve"> Creative Commons [CC BY-NC 4.0]. </w:t>
                            </w:r>
                            <w:proofErr w:type="spellStart"/>
                            <w:r w:rsidR="00F87EC2">
                              <w:t>Licenční</w:t>
                            </w:r>
                            <w:proofErr w:type="spellEnd"/>
                            <w:r w:rsidR="00F87EC2">
                              <w:t xml:space="preserve"> </w:t>
                            </w:r>
                            <w:proofErr w:type="spellStart"/>
                            <w:r w:rsidR="00F87EC2">
                              <w:t>podmínky</w:t>
                            </w:r>
                            <w:proofErr w:type="spellEnd"/>
                            <w:r w:rsidR="00F87EC2">
                              <w:t xml:space="preserve"> </w:t>
                            </w:r>
                            <w:proofErr w:type="spellStart"/>
                            <w:r w:rsidR="00F87EC2">
                              <w:t>navštivte</w:t>
                            </w:r>
                            <w:proofErr w:type="spellEnd"/>
                            <w:r w:rsidR="00F87EC2">
                              <w:t xml:space="preserve"> </w:t>
                            </w:r>
                            <w:proofErr w:type="spellStart"/>
                            <w:r w:rsidR="00F87EC2">
                              <w:t>na</w:t>
                            </w:r>
                            <w:proofErr w:type="spellEnd"/>
                            <w:r w:rsidR="00F87EC2">
                              <w:t xml:space="preserve"> </w:t>
                            </w:r>
                            <w:proofErr w:type="spellStart"/>
                            <w:r w:rsidR="00F87EC2">
                              <w:t>adrese</w:t>
                            </w:r>
                            <w:proofErr w:type="spellEnd"/>
                            <w:r w:rsidR="00F87EC2">
                              <w:t xml:space="preserve"> [https://creativecommons.org/choose/?lang=cs].</w:t>
                            </w:r>
                          </w:p>
                          <w:p w14:paraId="1C3C0652" w14:textId="77777777" w:rsidR="00F87EC2" w:rsidRDefault="00F87EC2" w:rsidP="00B30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718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1.8pt;margin-top:.05pt;width:541.35pt;height:80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" filled="f" stroked="f">
                <v:textbox>
                  <w:txbxContent>
                    <w:p w14:paraId="2D9A870F" w14:textId="77777777" w:rsidR="00F87EC2" w:rsidRDefault="00763817" w:rsidP="00B30DC4">
                      <w:r>
                        <w:rPr>
                          <w:noProof/>
                          <w:lang w:val="cs-CZ"/>
                        </w:rPr>
                        <w:drawing>
                          <wp:inline distT="0" distB="0" distL="0" distR="0" wp14:anchorId="19746FF1" wp14:editId="22F73184">
                            <wp:extent cx="1219200" cy="409575"/>
                            <wp:effectExtent l="0" t="0" r="0" b="0"/>
                            <wp:docPr id="2" name="Obrázek 30" descr="Obsah obrázku kreslení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30" descr="Obsah obrázku kreslení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7EC2">
                        <w:t xml:space="preserve"> Autor: Jovanka Rybová</w:t>
                      </w:r>
                      <w:r w:rsidR="00F87EC2">
                        <w:br/>
                        <w:t xml:space="preserve">Toto </w:t>
                      </w:r>
                      <w:proofErr w:type="spellStart"/>
                      <w:r w:rsidR="00F87EC2">
                        <w:t>dílo</w:t>
                      </w:r>
                      <w:proofErr w:type="spellEnd"/>
                      <w:r w:rsidR="00F87EC2">
                        <w:t xml:space="preserve"> je </w:t>
                      </w:r>
                      <w:proofErr w:type="spellStart"/>
                      <w:r w:rsidR="00F87EC2">
                        <w:t>licencováno</w:t>
                      </w:r>
                      <w:proofErr w:type="spellEnd"/>
                      <w:r w:rsidR="00F87EC2">
                        <w:t xml:space="preserve"> pod </w:t>
                      </w:r>
                      <w:proofErr w:type="spellStart"/>
                      <w:r w:rsidR="00F87EC2">
                        <w:t>licencí</w:t>
                      </w:r>
                      <w:proofErr w:type="spellEnd"/>
                      <w:r w:rsidR="00F87EC2">
                        <w:t xml:space="preserve"> Creative Commons [CC BY-NC 4.0]. </w:t>
                      </w:r>
                      <w:proofErr w:type="spellStart"/>
                      <w:r w:rsidR="00F87EC2">
                        <w:t>Licenční</w:t>
                      </w:r>
                      <w:proofErr w:type="spellEnd"/>
                      <w:r w:rsidR="00F87EC2">
                        <w:t xml:space="preserve"> </w:t>
                      </w:r>
                      <w:proofErr w:type="spellStart"/>
                      <w:r w:rsidR="00F87EC2">
                        <w:t>podmínky</w:t>
                      </w:r>
                      <w:proofErr w:type="spellEnd"/>
                      <w:r w:rsidR="00F87EC2">
                        <w:t xml:space="preserve"> </w:t>
                      </w:r>
                      <w:proofErr w:type="spellStart"/>
                      <w:r w:rsidR="00F87EC2">
                        <w:t>navštivte</w:t>
                      </w:r>
                      <w:proofErr w:type="spellEnd"/>
                      <w:r w:rsidR="00F87EC2">
                        <w:t xml:space="preserve"> </w:t>
                      </w:r>
                      <w:proofErr w:type="spellStart"/>
                      <w:r w:rsidR="00F87EC2">
                        <w:t>na</w:t>
                      </w:r>
                      <w:proofErr w:type="spellEnd"/>
                      <w:r w:rsidR="00F87EC2">
                        <w:t xml:space="preserve"> </w:t>
                      </w:r>
                      <w:proofErr w:type="spellStart"/>
                      <w:r w:rsidR="00F87EC2">
                        <w:t>adrese</w:t>
                      </w:r>
                      <w:proofErr w:type="spellEnd"/>
                      <w:r w:rsidR="00F87EC2">
                        <w:t xml:space="preserve"> [https://creativecommons.org/choose/?lang=cs].</w:t>
                      </w:r>
                    </w:p>
                    <w:p w14:paraId="1C3C0652" w14:textId="77777777" w:rsidR="00F87EC2" w:rsidRDefault="00F87EC2" w:rsidP="00B30DC4"/>
                  </w:txbxContent>
                </v:textbox>
                <w10:wrap type="square"/>
              </v:shape>
            </w:pict>
          </mc:Fallback>
        </mc:AlternateContent>
      </w:r>
    </w:p>
    <w:p w14:paraId="76C3B0EF" w14:textId="77777777" w:rsidR="00F87EC2" w:rsidRPr="00E35ADA" w:rsidRDefault="00F87EC2" w:rsidP="0039135E">
      <w:pPr>
        <w:pStyle w:val="kol-zadn"/>
        <w:ind w:left="720"/>
        <w:rPr>
          <w:noProof w:val="0"/>
        </w:rPr>
      </w:pPr>
    </w:p>
    <w:p w14:paraId="4C67C2C0" w14:textId="24EDC595" w:rsidR="00F87EC2" w:rsidRPr="00E35ADA" w:rsidRDefault="00763817">
      <w:pPr>
        <w:widowControl w:val="0"/>
        <w:spacing w:after="160"/>
        <w:rPr>
          <w:rFonts w:ascii="Arial" w:hAnsi="Arial" w:cs="Arial"/>
          <w:color w:val="000000"/>
          <w:sz w:val="22"/>
          <w:szCs w:val="22"/>
          <w:lang w:val="cs-CZ"/>
        </w:rPr>
      </w:pPr>
      <w:bookmarkStart w:id="1" w:name="_PictureBullets"/>
      <w:r>
        <w:rPr>
          <w:noProof/>
          <w:vanish/>
          <w:lang w:val="cs-CZ"/>
        </w:rPr>
        <w:drawing>
          <wp:inline distT="0" distB="0" distL="0" distR="0" wp14:anchorId="782E812E" wp14:editId="2B1EB062">
            <wp:extent cx="114300" cy="85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F87EC2" w:rsidRPr="00E35ADA" w:rsidSect="005863E1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DBC5E" w14:textId="77777777" w:rsidR="004B0EA4" w:rsidRDefault="004B0EA4">
      <w:r>
        <w:separator/>
      </w:r>
    </w:p>
  </w:endnote>
  <w:endnote w:type="continuationSeparator" w:id="0">
    <w:p w14:paraId="6247551D" w14:textId="77777777" w:rsidR="004B0EA4" w:rsidRDefault="004B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7A94C" w14:textId="77777777" w:rsidR="00F87EC2" w:rsidRDefault="00763817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noProof/>
        <w:color w:val="000000"/>
        <w:sz w:val="22"/>
        <w:szCs w:val="22"/>
        <w:lang w:val="cs-CZ"/>
      </w:rPr>
      <w:drawing>
        <wp:inline distT="0" distB="0" distL="0" distR="0" wp14:anchorId="19B63210" wp14:editId="7DAB3EF0">
          <wp:extent cx="1524000" cy="1524000"/>
          <wp:effectExtent l="0" t="0" r="0" b="0"/>
          <wp:docPr id="5" name="image2.png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7EC2">
      <w:rPr>
        <w:rFonts w:ascii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3DEE4" w14:textId="77777777" w:rsidR="004B0EA4" w:rsidRDefault="004B0EA4">
      <w:r>
        <w:separator/>
      </w:r>
    </w:p>
  </w:footnote>
  <w:footnote w:type="continuationSeparator" w:id="0">
    <w:p w14:paraId="52CFFBCF" w14:textId="77777777" w:rsidR="004B0EA4" w:rsidRDefault="004B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456F2" w14:textId="77777777" w:rsidR="00F87EC2" w:rsidRDefault="00763817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noProof/>
        <w:color w:val="000000"/>
        <w:sz w:val="22"/>
        <w:szCs w:val="22"/>
        <w:lang w:val="cs-CZ"/>
      </w:rPr>
      <w:drawing>
        <wp:inline distT="0" distB="0" distL="0" distR="0" wp14:anchorId="0F09738E" wp14:editId="78A2D444">
          <wp:extent cx="6610350" cy="885825"/>
          <wp:effectExtent l="0" t="0" r="0" b="0"/>
          <wp:docPr id="4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86E56" w14:textId="77777777" w:rsidR="00F87EC2" w:rsidRDefault="00F87EC2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3F1F"/>
    <w:multiLevelType w:val="multilevel"/>
    <w:tmpl w:val="8FFE8390"/>
    <w:lvl w:ilvl="0">
      <w:start w:val="1"/>
      <w:numFmt w:val="bullet"/>
      <w:lvlText w:val="●"/>
      <w:lvlJc w:val="left"/>
      <w:pPr>
        <w:ind w:left="195" w:hanging="195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328" w:hanging="247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048" w:hanging="248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2768" w:hanging="248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488" w:hanging="248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4208" w:hanging="248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4928" w:hanging="248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5648" w:hanging="248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6368" w:hanging="248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</w:abstractNum>
  <w:abstractNum w:abstractNumId="2" w15:restartNumberingAfterBreak="0">
    <w:nsid w:val="4EE20917"/>
    <w:multiLevelType w:val="multilevel"/>
    <w:tmpl w:val="F2F6551A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vertAlign w:val="baseline"/>
      </w:rPr>
    </w:lvl>
  </w:abstractNum>
  <w:abstractNum w:abstractNumId="3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B855CE"/>
    <w:multiLevelType w:val="hybridMultilevel"/>
    <w:tmpl w:val="219256B8"/>
    <w:lvl w:ilvl="0" w:tplc="8334CD20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212579"/>
    <w:multiLevelType w:val="hybridMultilevel"/>
    <w:tmpl w:val="63AA0C36"/>
    <w:lvl w:ilvl="0" w:tplc="0FBC1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1C"/>
    <w:rsid w:val="0001273F"/>
    <w:rsid w:val="00032CAA"/>
    <w:rsid w:val="00036D26"/>
    <w:rsid w:val="00041FC1"/>
    <w:rsid w:val="000C0602"/>
    <w:rsid w:val="000D2472"/>
    <w:rsid w:val="000F1015"/>
    <w:rsid w:val="00101002"/>
    <w:rsid w:val="0017251C"/>
    <w:rsid w:val="001A6C0F"/>
    <w:rsid w:val="001B0116"/>
    <w:rsid w:val="001C0557"/>
    <w:rsid w:val="001C4CCC"/>
    <w:rsid w:val="001D5C92"/>
    <w:rsid w:val="001F5038"/>
    <w:rsid w:val="0020578F"/>
    <w:rsid w:val="002165D5"/>
    <w:rsid w:val="00244894"/>
    <w:rsid w:val="0025153F"/>
    <w:rsid w:val="00252B14"/>
    <w:rsid w:val="002B1C2B"/>
    <w:rsid w:val="002C4F9E"/>
    <w:rsid w:val="002D7ED0"/>
    <w:rsid w:val="002F145C"/>
    <w:rsid w:val="00350E6A"/>
    <w:rsid w:val="0035135A"/>
    <w:rsid w:val="00352E6F"/>
    <w:rsid w:val="00353E3E"/>
    <w:rsid w:val="003849DB"/>
    <w:rsid w:val="0039135E"/>
    <w:rsid w:val="003C5EC5"/>
    <w:rsid w:val="003F6D81"/>
    <w:rsid w:val="004314CD"/>
    <w:rsid w:val="00461694"/>
    <w:rsid w:val="004B0EA4"/>
    <w:rsid w:val="004B4CFA"/>
    <w:rsid w:val="004F504C"/>
    <w:rsid w:val="0053326C"/>
    <w:rsid w:val="00545D56"/>
    <w:rsid w:val="00575EA9"/>
    <w:rsid w:val="00577B6E"/>
    <w:rsid w:val="005863E1"/>
    <w:rsid w:val="005A647C"/>
    <w:rsid w:val="005B01EB"/>
    <w:rsid w:val="005B3BB6"/>
    <w:rsid w:val="005C63CA"/>
    <w:rsid w:val="005E5CD2"/>
    <w:rsid w:val="006235BA"/>
    <w:rsid w:val="00625AB5"/>
    <w:rsid w:val="006726EE"/>
    <w:rsid w:val="0068334D"/>
    <w:rsid w:val="006964CA"/>
    <w:rsid w:val="006A176B"/>
    <w:rsid w:val="006E792C"/>
    <w:rsid w:val="00700AC7"/>
    <w:rsid w:val="0070582C"/>
    <w:rsid w:val="00721E9A"/>
    <w:rsid w:val="00763817"/>
    <w:rsid w:val="00770941"/>
    <w:rsid w:val="007948FD"/>
    <w:rsid w:val="007D1C68"/>
    <w:rsid w:val="007F0FBE"/>
    <w:rsid w:val="007F71AF"/>
    <w:rsid w:val="008301D7"/>
    <w:rsid w:val="00831CE6"/>
    <w:rsid w:val="00855F54"/>
    <w:rsid w:val="00862097"/>
    <w:rsid w:val="008731FD"/>
    <w:rsid w:val="008A15CB"/>
    <w:rsid w:val="008D6B6C"/>
    <w:rsid w:val="00902859"/>
    <w:rsid w:val="00933E8D"/>
    <w:rsid w:val="00964E0F"/>
    <w:rsid w:val="009F18E3"/>
    <w:rsid w:val="00A02C14"/>
    <w:rsid w:val="00A4019A"/>
    <w:rsid w:val="00A52B07"/>
    <w:rsid w:val="00A8374B"/>
    <w:rsid w:val="00AB5E86"/>
    <w:rsid w:val="00AD1FA3"/>
    <w:rsid w:val="00AE3265"/>
    <w:rsid w:val="00AE39A6"/>
    <w:rsid w:val="00AF6B0C"/>
    <w:rsid w:val="00B2202E"/>
    <w:rsid w:val="00B26591"/>
    <w:rsid w:val="00B2787A"/>
    <w:rsid w:val="00B30DC4"/>
    <w:rsid w:val="00B31496"/>
    <w:rsid w:val="00B46D7B"/>
    <w:rsid w:val="00BE2E83"/>
    <w:rsid w:val="00BF3CAE"/>
    <w:rsid w:val="00C14A30"/>
    <w:rsid w:val="00C14A89"/>
    <w:rsid w:val="00C3120A"/>
    <w:rsid w:val="00C50467"/>
    <w:rsid w:val="00C71F24"/>
    <w:rsid w:val="00C86D57"/>
    <w:rsid w:val="00CA7467"/>
    <w:rsid w:val="00CA79F8"/>
    <w:rsid w:val="00CB6724"/>
    <w:rsid w:val="00CD5012"/>
    <w:rsid w:val="00CF2EED"/>
    <w:rsid w:val="00D06F29"/>
    <w:rsid w:val="00D55BA5"/>
    <w:rsid w:val="00D57645"/>
    <w:rsid w:val="00D755EF"/>
    <w:rsid w:val="00D84AB1"/>
    <w:rsid w:val="00DC0E3B"/>
    <w:rsid w:val="00E13DB7"/>
    <w:rsid w:val="00E30B8D"/>
    <w:rsid w:val="00E35ADA"/>
    <w:rsid w:val="00E55F34"/>
    <w:rsid w:val="00E57162"/>
    <w:rsid w:val="00E655A5"/>
    <w:rsid w:val="00E666A6"/>
    <w:rsid w:val="00E9614D"/>
    <w:rsid w:val="00EA3AA2"/>
    <w:rsid w:val="00F00255"/>
    <w:rsid w:val="00F6597C"/>
    <w:rsid w:val="00F671DB"/>
    <w:rsid w:val="00F87EC2"/>
    <w:rsid w:val="00FA20B6"/>
    <w:rsid w:val="00FA460D"/>
    <w:rsid w:val="00FA61DC"/>
    <w:rsid w:val="00FB0E3C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3475B0"/>
  <w15:docId w15:val="{6A35F8ED-9084-4ECB-8121-9FD40956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31FD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1F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8731F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8731FD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8731FD"/>
    <w:pPr>
      <w:keepNext/>
      <w:keepLines/>
      <w:spacing w:before="240" w:after="4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8731FD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8731F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5777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link w:val="Nadpis2"/>
    <w:uiPriority w:val="9"/>
    <w:semiHidden/>
    <w:rsid w:val="0055777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link w:val="Nadpis3"/>
    <w:uiPriority w:val="9"/>
    <w:semiHidden/>
    <w:rsid w:val="0055777F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link w:val="Nadpis4"/>
    <w:uiPriority w:val="9"/>
    <w:semiHidden/>
    <w:rsid w:val="0055777F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link w:val="Nadpis5"/>
    <w:uiPriority w:val="9"/>
    <w:semiHidden/>
    <w:rsid w:val="0055777F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uiPriority w:val="9"/>
    <w:semiHidden/>
    <w:rsid w:val="0055777F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rsid w:val="008731FD"/>
    <w:rPr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8731FD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10"/>
    <w:rsid w:val="0055777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8731F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11"/>
    <w:rsid w:val="0055777F"/>
    <w:rPr>
      <w:rFonts w:ascii="Cambria" w:eastAsia="Times New Roman" w:hAnsi="Cambria" w:cs="Times New Roman"/>
      <w:sz w:val="24"/>
      <w:szCs w:val="24"/>
      <w:lang w:val="en-US"/>
    </w:rPr>
  </w:style>
  <w:style w:type="table" w:customStyle="1" w:styleId="Styl">
    <w:name w:val="Styl"/>
    <w:basedOn w:val="TableNormal1"/>
    <w:uiPriority w:val="99"/>
    <w:rsid w:val="008731F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rsid w:val="00CA7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467"/>
  </w:style>
  <w:style w:type="paragraph" w:styleId="Zpat">
    <w:name w:val="footer"/>
    <w:basedOn w:val="Normln"/>
    <w:link w:val="ZpatChar"/>
    <w:uiPriority w:val="99"/>
    <w:rsid w:val="00CA7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467"/>
  </w:style>
  <w:style w:type="paragraph" w:customStyle="1" w:styleId="Odrkakostka">
    <w:name w:val="Odrážka kostka"/>
    <w:basedOn w:val="Normln"/>
    <w:link w:val="OdrkakostkaChar"/>
    <w:uiPriority w:val="99"/>
    <w:rsid w:val="0039135E"/>
    <w:pPr>
      <w:spacing w:after="160" w:line="259" w:lineRule="auto"/>
      <w:ind w:left="720" w:right="968" w:hanging="360"/>
    </w:pPr>
    <w:rPr>
      <w:rFonts w:ascii="Arial" w:hAnsi="Arial" w:cs="Arial"/>
      <w:sz w:val="22"/>
      <w:szCs w:val="22"/>
      <w:lang w:val="cs-CZ" w:eastAsia="en-US"/>
    </w:rPr>
  </w:style>
  <w:style w:type="character" w:customStyle="1" w:styleId="OdrkakostkaChar">
    <w:name w:val="Odrážka kostka Char"/>
    <w:link w:val="Odrkakostka"/>
    <w:uiPriority w:val="99"/>
    <w:locked/>
    <w:rsid w:val="0039135E"/>
    <w:rPr>
      <w:rFonts w:ascii="Arial" w:eastAsia="Times New Roman" w:hAnsi="Arial" w:cs="Arial"/>
      <w:sz w:val="22"/>
      <w:szCs w:val="22"/>
      <w:lang w:val="cs-CZ" w:eastAsia="en-US"/>
    </w:rPr>
  </w:style>
  <w:style w:type="paragraph" w:customStyle="1" w:styleId="kol-zadn">
    <w:name w:val="Úkol - zadání"/>
    <w:basedOn w:val="Normln"/>
    <w:link w:val="kol-zadnChar"/>
    <w:uiPriority w:val="99"/>
    <w:rsid w:val="0039135E"/>
    <w:pPr>
      <w:spacing w:after="160"/>
      <w:ind w:left="1068" w:right="401" w:hanging="360"/>
    </w:pPr>
    <w:rPr>
      <w:rFonts w:ascii="Arial" w:hAnsi="Arial" w:cs="Arial"/>
      <w:b/>
      <w:bCs/>
      <w:noProof/>
      <w:lang w:val="cs-CZ" w:eastAsia="en-US"/>
    </w:rPr>
  </w:style>
  <w:style w:type="character" w:customStyle="1" w:styleId="kol-zadnChar">
    <w:name w:val="Úkol - zadání Char"/>
    <w:link w:val="kol-zadn"/>
    <w:uiPriority w:val="99"/>
    <w:locked/>
    <w:rsid w:val="0039135E"/>
    <w:rPr>
      <w:rFonts w:ascii="Arial" w:eastAsia="Times New Roman" w:hAnsi="Arial" w:cs="Arial"/>
      <w:b/>
      <w:bCs/>
      <w:noProof/>
      <w:sz w:val="22"/>
      <w:szCs w:val="22"/>
      <w:lang w:val="cs-CZ" w:eastAsia="en-US"/>
    </w:rPr>
  </w:style>
  <w:style w:type="paragraph" w:styleId="Odstavecseseznamem">
    <w:name w:val="List Paragraph"/>
    <w:basedOn w:val="Normln"/>
    <w:uiPriority w:val="99"/>
    <w:qFormat/>
    <w:rsid w:val="0039135E"/>
    <w:pPr>
      <w:ind w:left="720"/>
    </w:pPr>
  </w:style>
  <w:style w:type="paragraph" w:customStyle="1" w:styleId="Popispracovnholistu">
    <w:name w:val="Popis pracovního listu"/>
    <w:basedOn w:val="Normln"/>
    <w:link w:val="PopispracovnholistuChar"/>
    <w:uiPriority w:val="99"/>
    <w:rsid w:val="006726EE"/>
    <w:pPr>
      <w:spacing w:before="240" w:after="120" w:line="259" w:lineRule="auto"/>
      <w:ind w:right="131"/>
      <w:jc w:val="both"/>
      <w:outlineLvl w:val="0"/>
    </w:pPr>
    <w:rPr>
      <w:rFonts w:ascii="Arial" w:hAnsi="Arial" w:cs="Arial"/>
      <w:sz w:val="28"/>
      <w:szCs w:val="28"/>
      <w:lang w:val="cs-CZ" w:eastAsia="en-US"/>
    </w:rPr>
  </w:style>
  <w:style w:type="character" w:customStyle="1" w:styleId="PopispracovnholistuChar">
    <w:name w:val="Popis pracovního listu Char"/>
    <w:link w:val="Popispracovnholistu"/>
    <w:uiPriority w:val="99"/>
    <w:locked/>
    <w:rsid w:val="006726EE"/>
    <w:rPr>
      <w:rFonts w:ascii="Arial" w:eastAsia="Times New Roman" w:hAnsi="Arial" w:cs="Arial"/>
      <w:sz w:val="32"/>
      <w:szCs w:val="32"/>
      <w:lang w:val="cs-CZ" w:eastAsia="en-US"/>
    </w:rPr>
  </w:style>
  <w:style w:type="character" w:styleId="Hypertextovodkaz">
    <w:name w:val="Hyperlink"/>
    <w:uiPriority w:val="99"/>
    <w:rsid w:val="006E792C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rsid w:val="006E792C"/>
    <w:rPr>
      <w:color w:val="auto"/>
      <w:shd w:val="clear" w:color="auto" w:fill="auto"/>
    </w:rPr>
  </w:style>
  <w:style w:type="character" w:styleId="Sledovanodkaz">
    <w:name w:val="FollowedHyperlink"/>
    <w:uiPriority w:val="99"/>
    <w:semiHidden/>
    <w:rsid w:val="006A176B"/>
    <w:rPr>
      <w:color w:val="800080"/>
      <w:u w:val="single"/>
    </w:rPr>
  </w:style>
  <w:style w:type="table" w:styleId="Mkatabulky">
    <w:name w:val="Table Grid"/>
    <w:basedOn w:val="Normlntabulka"/>
    <w:uiPriority w:val="99"/>
    <w:rsid w:val="00252B14"/>
    <w:rPr>
      <w:rFonts w:ascii="Cambria" w:hAnsi="Cambria" w:cs="Cambria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bereflexeka">
    <w:name w:val="Sebereflexe žáka"/>
    <w:link w:val="SebereflexekaChar"/>
    <w:uiPriority w:val="99"/>
    <w:rsid w:val="00252B14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SebereflexekaChar">
    <w:name w:val="Sebereflexe žáka Char"/>
    <w:link w:val="Sebereflexeka"/>
    <w:uiPriority w:val="99"/>
    <w:locked/>
    <w:rsid w:val="00252B14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35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777F"/>
    <w:rPr>
      <w:sz w:val="0"/>
      <w:szCs w:val="0"/>
      <w:lang w:val="en-US"/>
    </w:rPr>
  </w:style>
  <w:style w:type="character" w:customStyle="1" w:styleId="Nevyeenzmnka2">
    <w:name w:val="Nevyřešená zmínka2"/>
    <w:uiPriority w:val="99"/>
    <w:semiHidden/>
    <w:unhideWhenUsed/>
    <w:rsid w:val="009028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010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10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1002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10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1002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16681-zachran-se-kdo-muzes-skalni-zachranna-sluz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doporučení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doporučení</dc:title>
  <dc:subject/>
  <dc:creator>Reditelka</dc:creator>
  <cp:keywords/>
  <dc:description/>
  <cp:lastModifiedBy>Konečná Dominika</cp:lastModifiedBy>
  <cp:revision>4</cp:revision>
  <dcterms:created xsi:type="dcterms:W3CDTF">2024-06-14T06:42:00Z</dcterms:created>
  <dcterms:modified xsi:type="dcterms:W3CDTF">2024-08-05T07:42:00Z</dcterms:modified>
</cp:coreProperties>
</file>