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41AED15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Text s úlohami I</w:t>
      </w:r>
      <w:r w:rsidR="008C463C">
        <w:t>I</w:t>
      </w:r>
    </w:p>
    <w:p w14:paraId="71DCD4C9" w14:textId="45E317A2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sportovními příznivci, a přesto se můžete při práci se sportovními texty hodně naučit. Sport tady figuruje jen v roli výchozího textu, úlohy ověřují jazykové a čtenářské dovednosti. K tomu, abyste našli v textu jazykové chyby, poznali, jestli informace v textu je, nebo není, našli požadované informace nebo vybrali nejlepší opravu nedostatků v textu, nemusíte umět hrát fotbal. Dokonce ho ani sledovat v televizi…   </w:t>
      </w:r>
    </w:p>
    <w:p w14:paraId="71DCE5BE" w14:textId="25909B13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FA4579" w:rsidRPr="00FA4579">
        <w:rPr>
          <w:sz w:val="24"/>
        </w:rPr>
        <w:t>námětu Jak na přijímačky z češtiny,</w:t>
      </w:r>
      <w:r w:rsidR="00FA4579">
        <w:rPr>
          <w:sz w:val="24"/>
        </w:rPr>
        <w:t xml:space="preserve"> </w:t>
      </w:r>
      <w:r w:rsidR="00D059CC">
        <w:rPr>
          <w:sz w:val="24"/>
        </w:rPr>
        <w:t>je</w:t>
      </w:r>
      <w:r w:rsidR="008F55E6">
        <w:rPr>
          <w:sz w:val="24"/>
        </w:rPr>
        <w:t>hož</w:t>
      </w:r>
      <w:bookmarkStart w:id="0" w:name="_GoBack"/>
      <w:bookmarkEnd w:id="0"/>
      <w:r w:rsidR="00D059CC">
        <w:rPr>
          <w:sz w:val="24"/>
        </w:rPr>
        <w:t xml:space="preserve">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2024B634" w:rsidR="00FA405E" w:rsidRDefault="00C5720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0EC87338" w14:textId="77777777" w:rsidR="007F5738" w:rsidRPr="00990A87" w:rsidRDefault="007F5738" w:rsidP="007F573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 xml:space="preserve">hám 1-8 </w:t>
      </w:r>
    </w:p>
    <w:p w14:paraId="3E8C2436" w14:textId="3E2B3C67" w:rsidR="007F5738" w:rsidRPr="008C463C" w:rsidRDefault="007F5738" w:rsidP="007F57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caps/>
          <w:color w:val="000000"/>
        </w:rPr>
        <w:t>německo</w:t>
      </w:r>
      <w:r w:rsidRPr="003C46C8">
        <w:rPr>
          <w:rFonts w:ascii="Arial" w:hAnsi="Arial" w:cs="Arial"/>
          <w:b/>
          <w:caps/>
          <w:color w:val="000000"/>
        </w:rPr>
        <w:t>–</w:t>
      </w:r>
      <w:r>
        <w:rPr>
          <w:rFonts w:ascii="Arial" w:hAnsi="Arial" w:cs="Arial"/>
          <w:b/>
          <w:caps/>
          <w:color w:val="000000"/>
        </w:rPr>
        <w:t>po</w:t>
      </w:r>
      <w:r w:rsidR="00FA4579">
        <w:rPr>
          <w:rFonts w:ascii="Arial" w:hAnsi="Arial" w:cs="Arial"/>
          <w:b/>
          <w:caps/>
          <w:color w:val="000000"/>
        </w:rPr>
        <w:t>R</w:t>
      </w:r>
      <w:r>
        <w:rPr>
          <w:rFonts w:ascii="Arial" w:hAnsi="Arial" w:cs="Arial"/>
          <w:b/>
          <w:caps/>
          <w:color w:val="000000"/>
        </w:rPr>
        <w:t>tugalsko</w:t>
      </w:r>
      <w:r>
        <w:rPr>
          <w:rFonts w:ascii="Arial" w:hAnsi="Arial" w:cs="Arial"/>
          <w:b/>
          <w:caps/>
          <w:color w:val="000000"/>
        </w:rPr>
        <w:br/>
      </w:r>
      <w:r>
        <w:rPr>
          <w:rFonts w:ascii="Arial" w:hAnsi="Arial" w:cs="Arial"/>
          <w:color w:val="000000"/>
        </w:rPr>
        <w:t xml:space="preserve">   </w:t>
      </w:r>
      <w:r w:rsidRPr="003C46C8">
        <w:rPr>
          <w:rFonts w:ascii="Arial" w:hAnsi="Arial" w:cs="Arial"/>
          <w:color w:val="000000"/>
        </w:rPr>
        <w:t xml:space="preserve">Jiráček dal sedmý nejrychlejší gól historie evropských šampionátů a zlomil české prokletí v duelech </w:t>
      </w:r>
      <w:r>
        <w:rPr>
          <w:rFonts w:ascii="Arial" w:hAnsi="Arial" w:cs="Arial"/>
          <w:color w:val="000000"/>
        </w:rPr>
        <w:br/>
      </w:r>
      <w:r w:rsidRPr="003C46C8">
        <w:rPr>
          <w:rFonts w:ascii="Arial" w:hAnsi="Arial" w:cs="Arial"/>
          <w:color w:val="000000"/>
        </w:rPr>
        <w:t>s Řeky, proti kterým se naposledy ve vzájemném utkání prosadil Jan Berger v roce 1984. Český celek při prvním gólu dokonale využil nedorozumění ve středu řecké obrany, z níž po prvním duelu s Polskem vypadli oba stabilní stopeři.</w:t>
      </w:r>
      <w:r>
        <w:rPr>
          <w:rFonts w:ascii="Arial" w:hAnsi="Arial" w:cs="Arial"/>
          <w:color w:val="000000"/>
        </w:rPr>
        <w:br/>
        <w:t xml:space="preserve">   </w:t>
      </w:r>
      <w:r w:rsidRPr="008C463C">
        <w:rPr>
          <w:rFonts w:ascii="Arial" w:hAnsi="Arial" w:cs="Arial"/>
          <w:color w:val="000000"/>
        </w:rPr>
        <w:t xml:space="preserve">Portugalci sice </w:t>
      </w:r>
      <w:hyperlink r:id="rId12" w:history="1">
        <w:r w:rsidRPr="008C463C">
          <w:rPr>
            <w:rFonts w:ascii="Arial" w:hAnsi="Arial" w:cs="Arial"/>
            <w:color w:val="000000"/>
          </w:rPr>
          <w:t>mohli</w:t>
        </w:r>
      </w:hyperlink>
      <w:r w:rsidRPr="008C463C">
        <w:rPr>
          <w:rFonts w:ascii="Arial" w:hAnsi="Arial" w:cs="Arial"/>
          <w:color w:val="000000"/>
        </w:rPr>
        <w:t xml:space="preserve"> vésti, ale </w:t>
      </w:r>
      <w:proofErr w:type="spellStart"/>
      <w:r w:rsidRPr="008C463C">
        <w:rPr>
          <w:rFonts w:ascii="Arial" w:hAnsi="Arial" w:cs="Arial"/>
          <w:color w:val="000000"/>
        </w:rPr>
        <w:t>Pepe</w:t>
      </w:r>
      <w:proofErr w:type="spellEnd"/>
      <w:r w:rsidRPr="008C463C">
        <w:rPr>
          <w:rFonts w:ascii="Arial" w:hAnsi="Arial" w:cs="Arial"/>
          <w:color w:val="000000"/>
        </w:rPr>
        <w:t xml:space="preserve"> v závěru první půle trefil jen břevno, od něhož se míč odrazil na brankovou čáru a zpět do hřiště. Horní tyč branky trefil v závěru i </w:t>
      </w:r>
      <w:proofErr w:type="spellStart"/>
      <w:r w:rsidRPr="008C463C">
        <w:rPr>
          <w:rFonts w:ascii="Arial" w:hAnsi="Arial" w:cs="Arial"/>
          <w:color w:val="000000"/>
        </w:rPr>
        <w:t>Nani</w:t>
      </w:r>
      <w:proofErr w:type="spellEnd"/>
      <w:r w:rsidRPr="008C463C">
        <w:rPr>
          <w:rFonts w:ascii="Arial" w:hAnsi="Arial" w:cs="Arial"/>
          <w:color w:val="000000"/>
        </w:rPr>
        <w:t>. Pro Německo jde teprve o pátou výhru ze 13 utkání na ME od triumfu v roce 1996. Portugalci letos ještě nevyhráli a potřetí z letošních čtyř zápasů vyšli střelecky naprázdno.</w:t>
      </w:r>
      <w:r>
        <w:rPr>
          <w:rFonts w:ascii="Arial" w:hAnsi="Arial" w:cs="Arial"/>
          <w:color w:val="000000"/>
        </w:rPr>
        <w:br/>
        <w:t xml:space="preserve">   </w:t>
      </w:r>
      <w:r w:rsidRPr="008C463C">
        <w:rPr>
          <w:rFonts w:ascii="Arial" w:hAnsi="Arial" w:cs="Arial"/>
          <w:color w:val="000000"/>
        </w:rPr>
        <w:t xml:space="preserve">Utkání dostalo nový rozměr po nečekané výhře Dánů nad Nizozemskem v úvodním duelu skupiny. Němci i Portugalci si tak uvědomovali, že případná porážka by byla výraznou komplikací směrem </w:t>
      </w:r>
      <w:r>
        <w:rPr>
          <w:rFonts w:ascii="Arial" w:hAnsi="Arial" w:cs="Arial"/>
          <w:color w:val="000000"/>
        </w:rPr>
        <w:br/>
      </w:r>
      <w:r w:rsidRPr="008C463C">
        <w:rPr>
          <w:rFonts w:ascii="Arial" w:hAnsi="Arial" w:cs="Arial"/>
          <w:color w:val="000000"/>
        </w:rPr>
        <w:t>k postupu. A tak se hrálo poměrně opatrné utkání.</w:t>
      </w:r>
      <w:r>
        <w:rPr>
          <w:rFonts w:ascii="Arial" w:hAnsi="Arial" w:cs="Arial"/>
          <w:color w:val="000000"/>
        </w:rPr>
        <w:br/>
        <w:t xml:space="preserve">   </w:t>
      </w:r>
      <w:r w:rsidRPr="008C463C">
        <w:rPr>
          <w:rFonts w:ascii="Arial" w:hAnsi="Arial" w:cs="Arial"/>
          <w:color w:val="000000"/>
        </w:rPr>
        <w:t xml:space="preserve">Více ze </w:t>
      </w:r>
      <w:hyperlink r:id="rId13" w:history="1">
        <w:r w:rsidRPr="008C463C">
          <w:rPr>
            <w:rFonts w:ascii="Arial" w:hAnsi="Arial" w:cs="Arial"/>
            <w:color w:val="000000"/>
          </w:rPr>
          <w:t>hry</w:t>
        </w:r>
      </w:hyperlink>
      <w:r w:rsidRPr="008C463C">
        <w:rPr>
          <w:rFonts w:ascii="Arial" w:hAnsi="Arial" w:cs="Arial"/>
          <w:color w:val="000000"/>
        </w:rPr>
        <w:t xml:space="preserve"> měli od začátku Němci, ale Portugalci potvrzovali, že pod trenérem Paulem </w:t>
      </w:r>
      <w:proofErr w:type="spellStart"/>
      <w:r w:rsidRPr="008C463C">
        <w:rPr>
          <w:rFonts w:ascii="Arial" w:hAnsi="Arial" w:cs="Arial"/>
          <w:color w:val="000000"/>
        </w:rPr>
        <w:t>Bentem</w:t>
      </w:r>
      <w:proofErr w:type="spellEnd"/>
      <w:r w:rsidRPr="008C463C">
        <w:rPr>
          <w:rFonts w:ascii="Arial" w:hAnsi="Arial" w:cs="Arial"/>
          <w:color w:val="000000"/>
        </w:rPr>
        <w:t xml:space="preserve"> výrazně zapracovali na defenzivě. Němci se tak dostávali spíše jen k náznakům šancí. </w:t>
      </w:r>
      <w:proofErr w:type="spellStart"/>
      <w:r w:rsidRPr="008C463C">
        <w:rPr>
          <w:rFonts w:ascii="Arial" w:hAnsi="Arial" w:cs="Arial"/>
          <w:color w:val="000000"/>
        </w:rPr>
        <w:t>Podolski</w:t>
      </w:r>
      <w:proofErr w:type="spellEnd"/>
      <w:r w:rsidRPr="008C463C">
        <w:rPr>
          <w:rFonts w:ascii="Arial" w:hAnsi="Arial" w:cs="Arial"/>
          <w:color w:val="000000"/>
        </w:rPr>
        <w:t xml:space="preserve"> i Müller ale v nadějných pozicích netrefili branku.</w:t>
      </w:r>
      <w:r>
        <w:rPr>
          <w:rFonts w:ascii="Arial" w:hAnsi="Arial" w:cs="Arial"/>
          <w:color w:val="000000"/>
        </w:rPr>
        <w:br/>
        <w:t xml:space="preserve">   </w:t>
      </w:r>
      <w:r w:rsidRPr="008C463C">
        <w:rPr>
          <w:rFonts w:ascii="Arial" w:hAnsi="Arial" w:cs="Arial"/>
          <w:color w:val="000000"/>
        </w:rPr>
        <w:t xml:space="preserve">Tým z Pyrenejského poloostrova spoléhal především na brejky přes </w:t>
      </w:r>
      <w:proofErr w:type="spellStart"/>
      <w:r w:rsidRPr="008C463C">
        <w:rPr>
          <w:rFonts w:ascii="Arial" w:hAnsi="Arial" w:cs="Arial"/>
          <w:color w:val="000000"/>
        </w:rPr>
        <w:t>Naniho</w:t>
      </w:r>
      <w:proofErr w:type="spellEnd"/>
      <w:r w:rsidRPr="008C463C">
        <w:rPr>
          <w:rFonts w:ascii="Arial" w:hAnsi="Arial" w:cs="Arial"/>
          <w:color w:val="000000"/>
        </w:rPr>
        <w:t xml:space="preserve"> a </w:t>
      </w:r>
      <w:proofErr w:type="spellStart"/>
      <w:r w:rsidRPr="008C463C">
        <w:rPr>
          <w:rFonts w:ascii="Arial" w:hAnsi="Arial" w:cs="Arial"/>
          <w:color w:val="000000"/>
        </w:rPr>
        <w:t>Cristiana</w:t>
      </w:r>
      <w:proofErr w:type="spellEnd"/>
      <w:r w:rsidRPr="008C463C">
        <w:rPr>
          <w:rFonts w:ascii="Arial" w:hAnsi="Arial" w:cs="Arial"/>
          <w:color w:val="000000"/>
        </w:rPr>
        <w:t xml:space="preserve"> Ronalda, na kterého se ale Němci hodně soustředili. A tak nejnebezpečnější situace Portugalců přišla po standardní situaci. Míč propadl až před stopera </w:t>
      </w:r>
      <w:proofErr w:type="spellStart"/>
      <w:r w:rsidRPr="008C463C">
        <w:rPr>
          <w:rFonts w:ascii="Arial" w:hAnsi="Arial" w:cs="Arial"/>
          <w:color w:val="000000"/>
        </w:rPr>
        <w:t>Pepeho</w:t>
      </w:r>
      <w:proofErr w:type="spellEnd"/>
      <w:r w:rsidRPr="008C463C">
        <w:rPr>
          <w:rFonts w:ascii="Arial" w:hAnsi="Arial" w:cs="Arial"/>
          <w:color w:val="000000"/>
        </w:rPr>
        <w:t>, který mířil do šibenice, ale míč se od břevna odrazil přesně na brankovou čáru a zpět do hřiště.</w:t>
      </w:r>
      <w:r>
        <w:rPr>
          <w:rFonts w:ascii="Arial" w:hAnsi="Arial" w:cs="Arial"/>
          <w:color w:val="000000"/>
        </w:rPr>
        <w:br/>
        <w:t xml:space="preserve">   </w:t>
      </w:r>
      <w:r w:rsidRPr="008C463C">
        <w:rPr>
          <w:rFonts w:ascii="Arial" w:hAnsi="Arial" w:cs="Arial"/>
          <w:color w:val="000000"/>
        </w:rPr>
        <w:t xml:space="preserve">Ve druhé půli začalo přibývat chyb v rozehrávce, ale také ve finální fázi, a tak se ani jednomu z týmů nedařilo trestat soupeře z rychlých brejků. </w:t>
      </w:r>
      <w:hyperlink r:id="rId14" w:history="1">
        <w:r w:rsidRPr="008C463C">
          <w:rPr>
            <w:rFonts w:ascii="Arial" w:hAnsi="Arial" w:cs="Arial"/>
            <w:color w:val="000000"/>
          </w:rPr>
          <w:t>Místo</w:t>
        </w:r>
      </w:hyperlink>
      <w:r w:rsidRPr="008C463C">
        <w:rPr>
          <w:rFonts w:ascii="Arial" w:hAnsi="Arial" w:cs="Arial"/>
          <w:color w:val="000000"/>
        </w:rPr>
        <w:t xml:space="preserve"> přihrávky na nabíhající hráče tak často končily </w:t>
      </w:r>
      <w:hyperlink r:id="rId15" w:history="1">
        <w:r w:rsidRPr="008C463C">
          <w:rPr>
            <w:rFonts w:ascii="Arial" w:hAnsi="Arial" w:cs="Arial"/>
            <w:color w:val="000000"/>
          </w:rPr>
          <w:t>akce</w:t>
        </w:r>
      </w:hyperlink>
      <w:r w:rsidRPr="008C463C">
        <w:rPr>
          <w:rFonts w:ascii="Arial" w:hAnsi="Arial" w:cs="Arial"/>
          <w:color w:val="000000"/>
        </w:rPr>
        <w:t xml:space="preserve"> přetaženým centrem na nikoho.</w:t>
      </w:r>
      <w:r>
        <w:rPr>
          <w:rFonts w:ascii="Arial" w:hAnsi="Arial" w:cs="Arial"/>
          <w:color w:val="000000"/>
        </w:rPr>
        <w:br/>
        <w:t xml:space="preserve">   </w:t>
      </w:r>
      <w:r w:rsidRPr="008C463C">
        <w:rPr>
          <w:rFonts w:ascii="Arial" w:hAnsi="Arial" w:cs="Arial"/>
          <w:color w:val="000000"/>
        </w:rPr>
        <w:t xml:space="preserve">Paradoxně právě nepřesný centr </w:t>
      </w:r>
      <w:hyperlink r:id="rId16" w:history="1">
        <w:r w:rsidRPr="008C463C">
          <w:rPr>
            <w:rFonts w:ascii="Arial" w:hAnsi="Arial" w:cs="Arial"/>
            <w:color w:val="000000"/>
          </w:rPr>
          <w:t>byl</w:t>
        </w:r>
      </w:hyperlink>
      <w:r w:rsidRPr="008C463C">
        <w:rPr>
          <w:rFonts w:ascii="Arial" w:hAnsi="Arial" w:cs="Arial"/>
          <w:color w:val="000000"/>
        </w:rPr>
        <w:t xml:space="preserve"> ale u jediného gólu zápasu. </w:t>
      </w:r>
      <w:proofErr w:type="spellStart"/>
      <w:r w:rsidRPr="008C463C">
        <w:rPr>
          <w:rFonts w:ascii="Arial" w:hAnsi="Arial" w:cs="Arial"/>
          <w:color w:val="000000"/>
        </w:rPr>
        <w:t>Khedirova</w:t>
      </w:r>
      <w:proofErr w:type="spellEnd"/>
      <w:r w:rsidRPr="008C463C">
        <w:rPr>
          <w:rFonts w:ascii="Arial" w:hAnsi="Arial" w:cs="Arial"/>
          <w:color w:val="000000"/>
        </w:rPr>
        <w:t xml:space="preserve"> přihrávka by byla krátká, jenže jeden z obránců míč lehce přizvedl přímo na hlavu </w:t>
      </w:r>
      <w:proofErr w:type="spellStart"/>
      <w:r w:rsidRPr="008C463C">
        <w:rPr>
          <w:rFonts w:ascii="Arial" w:hAnsi="Arial" w:cs="Arial"/>
          <w:color w:val="000000"/>
        </w:rPr>
        <w:t>Gomeze</w:t>
      </w:r>
      <w:proofErr w:type="spellEnd"/>
      <w:r w:rsidRPr="008C463C">
        <w:rPr>
          <w:rFonts w:ascii="Arial" w:hAnsi="Arial" w:cs="Arial"/>
          <w:color w:val="000000"/>
        </w:rPr>
        <w:t>, který se trefil přesně k tyči. Potvrdil tím pověst kanonýra a dal devátý gól z posledních 11 reprezentačních zápasů.</w:t>
      </w:r>
      <w:r>
        <w:rPr>
          <w:rFonts w:ascii="Arial" w:hAnsi="Arial" w:cs="Arial"/>
          <w:color w:val="000000"/>
        </w:rPr>
        <w:br/>
      </w:r>
      <w:r w:rsidRPr="008C463C">
        <w:rPr>
          <w:rFonts w:ascii="Arial" w:hAnsi="Arial" w:cs="Arial"/>
          <w:color w:val="000000"/>
        </w:rPr>
        <w:t xml:space="preserve">Portugalce může mrzet, že byl v tu chvíli </w:t>
      </w:r>
      <w:proofErr w:type="spellStart"/>
      <w:r w:rsidRPr="008C463C">
        <w:rPr>
          <w:rFonts w:ascii="Arial" w:hAnsi="Arial" w:cs="Arial"/>
          <w:color w:val="000000"/>
        </w:rPr>
        <w:t>Gomez</w:t>
      </w:r>
      <w:proofErr w:type="spellEnd"/>
      <w:r w:rsidRPr="008C463C">
        <w:rPr>
          <w:rFonts w:ascii="Arial" w:hAnsi="Arial" w:cs="Arial"/>
          <w:color w:val="000000"/>
        </w:rPr>
        <w:t xml:space="preserve"> ještě na hřišti, jelikož už byl za </w:t>
      </w:r>
      <w:proofErr w:type="spellStart"/>
      <w:r w:rsidRPr="008C463C">
        <w:rPr>
          <w:rFonts w:ascii="Arial" w:hAnsi="Arial" w:cs="Arial"/>
          <w:color w:val="000000"/>
        </w:rPr>
        <w:t>postraní</w:t>
      </w:r>
      <w:proofErr w:type="spellEnd"/>
      <w:r w:rsidRPr="008C463C">
        <w:rPr>
          <w:rFonts w:ascii="Arial" w:hAnsi="Arial" w:cs="Arial"/>
          <w:color w:val="000000"/>
        </w:rPr>
        <w:t xml:space="preserve"> čárou připravený Klose, aby střelce </w:t>
      </w:r>
      <w:proofErr w:type="spellStart"/>
      <w:r w:rsidRPr="008C463C">
        <w:rPr>
          <w:rFonts w:ascii="Arial" w:hAnsi="Arial" w:cs="Arial"/>
          <w:color w:val="000000"/>
        </w:rPr>
        <w:t>Bayernu</w:t>
      </w:r>
      <w:proofErr w:type="spellEnd"/>
      <w:r w:rsidRPr="008C463C">
        <w:rPr>
          <w:rFonts w:ascii="Arial" w:hAnsi="Arial" w:cs="Arial"/>
          <w:color w:val="000000"/>
        </w:rPr>
        <w:t xml:space="preserve"> Mnichov nahradil. Po gólu ale trenér </w:t>
      </w:r>
      <w:proofErr w:type="spellStart"/>
      <w:r w:rsidRPr="008C463C">
        <w:rPr>
          <w:rFonts w:ascii="Arial" w:hAnsi="Arial" w:cs="Arial"/>
          <w:color w:val="000000"/>
        </w:rPr>
        <w:t>Löw</w:t>
      </w:r>
      <w:proofErr w:type="spellEnd"/>
      <w:r w:rsidRPr="008C463C">
        <w:rPr>
          <w:rFonts w:ascii="Arial" w:hAnsi="Arial" w:cs="Arial"/>
          <w:color w:val="000000"/>
        </w:rPr>
        <w:t xml:space="preserve"> střídání ještě na chvíli pozdržel.</w:t>
      </w:r>
      <w:r>
        <w:rPr>
          <w:rFonts w:ascii="Arial" w:hAnsi="Arial" w:cs="Arial"/>
          <w:color w:val="000000"/>
        </w:rPr>
        <w:br/>
      </w:r>
      <w:r w:rsidRPr="008C463C">
        <w:rPr>
          <w:rFonts w:ascii="Arial" w:hAnsi="Arial" w:cs="Arial"/>
          <w:color w:val="000000"/>
        </w:rPr>
        <w:t xml:space="preserve">[…] </w:t>
      </w:r>
      <w:r>
        <w:rPr>
          <w:rFonts w:ascii="Arial" w:hAnsi="Arial" w:cs="Arial"/>
          <w:color w:val="000000"/>
        </w:rPr>
        <w:br/>
        <w:t xml:space="preserve">   </w:t>
      </w:r>
      <w:r w:rsidRPr="008C463C">
        <w:rPr>
          <w:rFonts w:ascii="Arial" w:hAnsi="Arial" w:cs="Arial"/>
          <w:color w:val="000000"/>
        </w:rPr>
        <w:t xml:space="preserve">Portugalci si v závěru vytvořili tlak, ale Německo mu odolalo. I když po centru </w:t>
      </w:r>
      <w:proofErr w:type="spellStart"/>
      <w:r w:rsidRPr="008C463C">
        <w:rPr>
          <w:rFonts w:ascii="Arial" w:hAnsi="Arial" w:cs="Arial"/>
          <w:color w:val="000000"/>
        </w:rPr>
        <w:t>Naniho</w:t>
      </w:r>
      <w:proofErr w:type="spellEnd"/>
      <w:r w:rsidRPr="008C463C">
        <w:rPr>
          <w:rFonts w:ascii="Arial" w:hAnsi="Arial" w:cs="Arial"/>
          <w:color w:val="000000"/>
        </w:rPr>
        <w:t xml:space="preserve"> pomohlo brankáři </w:t>
      </w:r>
      <w:proofErr w:type="spellStart"/>
      <w:r w:rsidRPr="008C463C">
        <w:rPr>
          <w:rFonts w:ascii="Arial" w:hAnsi="Arial" w:cs="Arial"/>
          <w:color w:val="000000"/>
        </w:rPr>
        <w:t>Neuerovi</w:t>
      </w:r>
      <w:proofErr w:type="spellEnd"/>
      <w:r w:rsidRPr="008C463C">
        <w:rPr>
          <w:rFonts w:ascii="Arial" w:hAnsi="Arial" w:cs="Arial"/>
          <w:color w:val="000000"/>
        </w:rPr>
        <w:t xml:space="preserve"> znovu břevno. Střídajícího </w:t>
      </w:r>
      <w:proofErr w:type="spellStart"/>
      <w:r w:rsidRPr="008C463C">
        <w:rPr>
          <w:rFonts w:ascii="Arial" w:hAnsi="Arial" w:cs="Arial"/>
          <w:color w:val="000000"/>
        </w:rPr>
        <w:t>Varelu</w:t>
      </w:r>
      <w:proofErr w:type="spellEnd"/>
      <w:r w:rsidRPr="008C463C">
        <w:rPr>
          <w:rFonts w:ascii="Arial" w:hAnsi="Arial" w:cs="Arial"/>
          <w:color w:val="000000"/>
        </w:rPr>
        <w:t xml:space="preserve"> pak vychytal sám </w:t>
      </w:r>
      <w:proofErr w:type="spellStart"/>
      <w:r w:rsidRPr="008C463C">
        <w:rPr>
          <w:rFonts w:ascii="Arial" w:hAnsi="Arial" w:cs="Arial"/>
          <w:color w:val="000000"/>
        </w:rPr>
        <w:t>Neuer</w:t>
      </w:r>
      <w:proofErr w:type="spellEnd"/>
      <w:r w:rsidRPr="008C463C">
        <w:rPr>
          <w:rFonts w:ascii="Arial" w:hAnsi="Arial" w:cs="Arial"/>
          <w:color w:val="000000"/>
        </w:rPr>
        <w:t xml:space="preserve"> rychlým vyběhnutím a </w:t>
      </w:r>
      <w:proofErr w:type="spellStart"/>
      <w:r w:rsidRPr="008C463C">
        <w:rPr>
          <w:rFonts w:ascii="Arial" w:hAnsi="Arial" w:cs="Arial"/>
          <w:color w:val="000000"/>
        </w:rPr>
        <w:t>Naniho</w:t>
      </w:r>
      <w:proofErr w:type="spellEnd"/>
      <w:r w:rsidRPr="008C463C">
        <w:rPr>
          <w:rFonts w:ascii="Arial" w:hAnsi="Arial" w:cs="Arial"/>
          <w:color w:val="000000"/>
        </w:rPr>
        <w:t xml:space="preserve"> gólovou střelu zablokoval </w:t>
      </w:r>
      <w:proofErr w:type="spellStart"/>
      <w:r w:rsidRPr="008C463C">
        <w:rPr>
          <w:rFonts w:ascii="Arial" w:hAnsi="Arial" w:cs="Arial"/>
          <w:color w:val="000000"/>
        </w:rPr>
        <w:t>Badstuber</w:t>
      </w:r>
      <w:proofErr w:type="spellEnd"/>
      <w:r w:rsidRPr="008C463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 w:rsidRPr="008C463C">
        <w:rPr>
          <w:rFonts w:ascii="Arial" w:hAnsi="Arial" w:cs="Arial"/>
          <w:i/>
          <w:iCs/>
          <w:color w:val="000000"/>
          <w:sz w:val="18"/>
          <w:szCs w:val="18"/>
        </w:rPr>
        <w:t>(</w:t>
      </w:r>
      <w:hyperlink r:id="rId17" w:history="1">
        <w:r w:rsidRPr="008C463C">
          <w:rPr>
            <w:rFonts w:ascii="Arial" w:hAnsi="Arial" w:cs="Arial"/>
            <w:i/>
            <w:iCs/>
            <w:color w:val="000000"/>
            <w:sz w:val="18"/>
            <w:szCs w:val="18"/>
          </w:rPr>
          <w:t>http://www.denik.cz</w:t>
        </w:r>
      </w:hyperlink>
      <w:r w:rsidRPr="008C463C">
        <w:rPr>
          <w:rFonts w:ascii="Arial" w:hAnsi="Arial" w:cs="Arial"/>
          <w:i/>
          <w:iCs/>
          <w:color w:val="000000"/>
          <w:sz w:val="18"/>
          <w:szCs w:val="18"/>
        </w:rPr>
        <w:t>, upraveno)</w:t>
      </w:r>
    </w:p>
    <w:p w14:paraId="3B6EA090" w14:textId="1E128C95" w:rsidR="008C463C" w:rsidRDefault="008C463C" w:rsidP="008C463C">
      <w:pPr>
        <w:rPr>
          <w:rFonts w:ascii="Arial" w:eastAsia="Arial" w:hAnsi="Arial" w:cs="Arial"/>
          <w:b/>
          <w:bCs/>
          <w:color w:val="404040" w:themeColor="text1" w:themeTint="BF"/>
          <w:sz w:val="32"/>
          <w:szCs w:val="32"/>
          <w:u w:val="single"/>
        </w:rPr>
      </w:pPr>
    </w:p>
    <w:p w14:paraId="42D2855C" w14:textId="75A261E6" w:rsidR="008C463C" w:rsidRPr="008C463C" w:rsidRDefault="008C463C" w:rsidP="008C463C">
      <w:pPr>
        <w:pStyle w:val="kol-zadn"/>
        <w:ind w:left="284" w:hanging="284"/>
      </w:pPr>
      <w:r w:rsidRPr="008C463C">
        <w:lastRenderedPageBreak/>
        <w:t>1</w:t>
      </w:r>
      <w:r>
        <w:t>.</w:t>
      </w:r>
      <w:r w:rsidRPr="008C463C">
        <w:tab/>
        <w:t>Určete na základě článku výsledek utkání Německo–Portugalsko:</w:t>
      </w:r>
    </w:p>
    <w:p w14:paraId="2152ED72" w14:textId="77777777" w:rsidR="008C463C" w:rsidRPr="008C463C" w:rsidRDefault="008C463C" w:rsidP="008C463C">
      <w:pPr>
        <w:pStyle w:val="kol-zadn"/>
        <w:ind w:left="284" w:hanging="284"/>
      </w:pPr>
    </w:p>
    <w:p w14:paraId="056BEBC9" w14:textId="35C008C7" w:rsidR="008C463C" w:rsidRPr="008C463C" w:rsidRDefault="008C463C" w:rsidP="008C463C">
      <w:pPr>
        <w:pStyle w:val="kol-zadn"/>
        <w:ind w:left="284" w:hanging="284"/>
      </w:pPr>
      <w:r w:rsidRPr="008C463C">
        <w:t>2</w:t>
      </w:r>
      <w:r>
        <w:t>.</w:t>
      </w:r>
      <w:r w:rsidRPr="008C463C">
        <w:tab/>
        <w:t>Nalezněte v článku víceslovné pojmenování užité pro označení hráče Gomeze:</w:t>
      </w:r>
    </w:p>
    <w:p w14:paraId="1841286F" w14:textId="77777777" w:rsidR="008C463C" w:rsidRPr="008C463C" w:rsidRDefault="008C463C" w:rsidP="008C463C">
      <w:pPr>
        <w:pStyle w:val="kol-zadn"/>
        <w:ind w:left="284" w:hanging="284"/>
      </w:pPr>
    </w:p>
    <w:p w14:paraId="16B8D676" w14:textId="231D8479" w:rsidR="008C463C" w:rsidRPr="008C463C" w:rsidRDefault="008C463C" w:rsidP="008C463C">
      <w:pPr>
        <w:pStyle w:val="kol-zadn"/>
        <w:ind w:left="284" w:hanging="284"/>
      </w:pPr>
      <w:r w:rsidRPr="008C463C">
        <w:t>3</w:t>
      </w:r>
      <w:r>
        <w:t>.</w:t>
      </w:r>
      <w:r w:rsidRPr="008C463C">
        <w:tab/>
        <w:t>Napište, který německý hráč uvedený v článku se dostal na hřiště až v průběhu utkání:</w:t>
      </w:r>
    </w:p>
    <w:p w14:paraId="4C081FD1" w14:textId="77777777" w:rsidR="008C463C" w:rsidRPr="004C5935" w:rsidRDefault="008C463C" w:rsidP="008C463C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EB9828B" w14:textId="3E6FE90E" w:rsidR="008C463C" w:rsidRPr="008C463C" w:rsidRDefault="008C463C" w:rsidP="008C463C">
      <w:pPr>
        <w:pStyle w:val="kol-zadn"/>
        <w:ind w:left="284" w:hanging="284"/>
      </w:pPr>
      <w:r w:rsidRPr="008C463C">
        <w:t>4</w:t>
      </w:r>
      <w:r>
        <w:t>.</w:t>
      </w:r>
      <w:r w:rsidRPr="008C463C">
        <w:tab/>
        <w:t>Napište, který portugalský hráč uvedený v článku se dostal na hřiště až v průběhu utkání:</w:t>
      </w:r>
    </w:p>
    <w:p w14:paraId="5DD204BB" w14:textId="77777777" w:rsidR="008C463C" w:rsidRDefault="008C463C" w:rsidP="008C463C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5D0C6C0C" w14:textId="664C826B" w:rsidR="008C463C" w:rsidRPr="008C463C" w:rsidRDefault="008C463C" w:rsidP="008C463C">
      <w:pPr>
        <w:pStyle w:val="kol-zadn"/>
        <w:ind w:left="284" w:hanging="284"/>
      </w:pPr>
      <w:r w:rsidRPr="008C463C">
        <w:t>5</w:t>
      </w:r>
      <w:r>
        <w:t>.</w:t>
      </w:r>
      <w:r w:rsidRPr="008C463C">
        <w:tab/>
        <w:t>Ve kterém z následujících slov je v článku slovotvorná chyba?</w:t>
      </w:r>
    </w:p>
    <w:p w14:paraId="4099FAB3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A)</w:t>
      </w:r>
      <w:r w:rsidRPr="008C463C">
        <w:rPr>
          <w:rFonts w:ascii="Arial" w:hAnsi="Arial" w:cs="Arial"/>
          <w:color w:val="000000"/>
        </w:rPr>
        <w:tab/>
        <w:t>odolalo</w:t>
      </w:r>
    </w:p>
    <w:p w14:paraId="6E3385E8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B)</w:t>
      </w:r>
      <w:r w:rsidRPr="008C463C">
        <w:rPr>
          <w:rFonts w:ascii="Arial" w:hAnsi="Arial" w:cs="Arial"/>
          <w:color w:val="000000"/>
        </w:rPr>
        <w:tab/>
      </w:r>
      <w:proofErr w:type="spellStart"/>
      <w:r w:rsidRPr="008C463C">
        <w:rPr>
          <w:rFonts w:ascii="Arial" w:hAnsi="Arial" w:cs="Arial"/>
          <w:color w:val="000000"/>
        </w:rPr>
        <w:t>postraní</w:t>
      </w:r>
      <w:proofErr w:type="spellEnd"/>
    </w:p>
    <w:p w14:paraId="49A5102A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C)</w:t>
      </w:r>
      <w:r w:rsidRPr="008C463C">
        <w:rPr>
          <w:rFonts w:ascii="Arial" w:hAnsi="Arial" w:cs="Arial"/>
          <w:color w:val="000000"/>
        </w:rPr>
        <w:tab/>
        <w:t>naprázdno</w:t>
      </w:r>
    </w:p>
    <w:p w14:paraId="5C69F0E6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D)</w:t>
      </w:r>
      <w:r w:rsidRPr="008C463C">
        <w:rPr>
          <w:rFonts w:ascii="Arial" w:hAnsi="Arial" w:cs="Arial"/>
          <w:color w:val="000000"/>
        </w:rPr>
        <w:tab/>
        <w:t>standardní</w:t>
      </w:r>
    </w:p>
    <w:p w14:paraId="6DFCAD3D" w14:textId="77777777" w:rsidR="008C463C" w:rsidRDefault="008C463C" w:rsidP="008C463C">
      <w:pPr>
        <w:pStyle w:val="kol-zadn"/>
        <w:ind w:left="284" w:hanging="284"/>
      </w:pPr>
    </w:p>
    <w:p w14:paraId="48E35A72" w14:textId="203435E3" w:rsidR="008C463C" w:rsidRPr="008C463C" w:rsidRDefault="008C463C" w:rsidP="008C463C">
      <w:pPr>
        <w:pStyle w:val="kol-zadn"/>
        <w:ind w:left="284" w:hanging="284"/>
      </w:pPr>
      <w:r w:rsidRPr="008C463C">
        <w:t>6</w:t>
      </w:r>
      <w:r>
        <w:t>.</w:t>
      </w:r>
      <w:r w:rsidRPr="008C463C">
        <w:tab/>
        <w:t>Která z následujících částí článku obsahuje zastaralý tvar slova?</w:t>
      </w:r>
    </w:p>
    <w:p w14:paraId="55119663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A)</w:t>
      </w:r>
      <w:r w:rsidRPr="008C463C">
        <w:rPr>
          <w:rFonts w:ascii="Arial" w:hAnsi="Arial" w:cs="Arial"/>
          <w:color w:val="000000"/>
        </w:rPr>
        <w:tab/>
        <w:t xml:space="preserve">Portugalci sice </w:t>
      </w:r>
      <w:hyperlink r:id="rId18" w:history="1">
        <w:r w:rsidRPr="008C463C">
          <w:rPr>
            <w:rFonts w:ascii="Arial" w:hAnsi="Arial" w:cs="Arial"/>
            <w:color w:val="000000"/>
          </w:rPr>
          <w:t>mohli</w:t>
        </w:r>
      </w:hyperlink>
      <w:r w:rsidRPr="008C463C">
        <w:rPr>
          <w:rFonts w:ascii="Arial" w:hAnsi="Arial" w:cs="Arial"/>
          <w:color w:val="000000"/>
        </w:rPr>
        <w:t xml:space="preserve"> vésti,</w:t>
      </w:r>
    </w:p>
    <w:p w14:paraId="1EC33F0A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B)</w:t>
      </w:r>
      <w:r w:rsidRPr="008C463C">
        <w:rPr>
          <w:rFonts w:ascii="Arial" w:hAnsi="Arial" w:cs="Arial"/>
          <w:color w:val="000000"/>
        </w:rPr>
        <w:tab/>
        <w:t xml:space="preserve">Více ze </w:t>
      </w:r>
      <w:hyperlink r:id="rId19" w:history="1">
        <w:r w:rsidRPr="008C463C">
          <w:rPr>
            <w:rFonts w:ascii="Arial" w:hAnsi="Arial" w:cs="Arial"/>
            <w:color w:val="000000"/>
          </w:rPr>
          <w:t>hry</w:t>
        </w:r>
      </w:hyperlink>
      <w:r w:rsidRPr="008C463C">
        <w:rPr>
          <w:rFonts w:ascii="Arial" w:hAnsi="Arial" w:cs="Arial"/>
          <w:color w:val="000000"/>
        </w:rPr>
        <w:t xml:space="preserve"> měli od začátku Němci,</w:t>
      </w:r>
    </w:p>
    <w:p w14:paraId="43562BC3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C)</w:t>
      </w:r>
      <w:r w:rsidRPr="008C463C">
        <w:rPr>
          <w:rFonts w:ascii="Arial" w:hAnsi="Arial" w:cs="Arial"/>
          <w:color w:val="000000"/>
        </w:rPr>
        <w:tab/>
        <w:t xml:space="preserve">Míč propadl až před stopera </w:t>
      </w:r>
      <w:proofErr w:type="spellStart"/>
      <w:r w:rsidRPr="008C463C">
        <w:rPr>
          <w:rFonts w:ascii="Arial" w:hAnsi="Arial" w:cs="Arial"/>
          <w:color w:val="000000"/>
        </w:rPr>
        <w:t>Pepeho</w:t>
      </w:r>
      <w:proofErr w:type="spellEnd"/>
      <w:r w:rsidRPr="008C463C">
        <w:rPr>
          <w:rFonts w:ascii="Arial" w:hAnsi="Arial" w:cs="Arial"/>
          <w:color w:val="000000"/>
        </w:rPr>
        <w:t>,</w:t>
      </w:r>
    </w:p>
    <w:p w14:paraId="5BD9BC78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D)</w:t>
      </w:r>
      <w:r w:rsidRPr="008C463C">
        <w:rPr>
          <w:rFonts w:ascii="Arial" w:hAnsi="Arial" w:cs="Arial"/>
          <w:color w:val="000000"/>
        </w:rPr>
        <w:tab/>
        <w:t>Ve druhé půli začalo přibývat chyb v rozehrávce,</w:t>
      </w:r>
    </w:p>
    <w:p w14:paraId="4B201F42" w14:textId="77777777" w:rsidR="008C463C" w:rsidRDefault="008C463C" w:rsidP="008C463C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2A5C14C0" w14:textId="0E041857" w:rsidR="008C463C" w:rsidRPr="008C463C" w:rsidRDefault="008C463C" w:rsidP="008C463C">
      <w:pPr>
        <w:pStyle w:val="kol-zadn"/>
        <w:ind w:left="284" w:hanging="284"/>
      </w:pPr>
      <w:r w:rsidRPr="008C463C">
        <w:t>7</w:t>
      </w:r>
      <w:r>
        <w:t>.</w:t>
      </w:r>
      <w:r w:rsidRPr="008C463C">
        <w:tab/>
        <w:t xml:space="preserve">Která z následujících možností je nejvhodnější úpravou věty </w:t>
      </w:r>
      <w:hyperlink r:id="rId20" w:history="1">
        <w:r w:rsidRPr="008C463C">
          <w:rPr>
            <w:i/>
            <w:iCs/>
          </w:rPr>
          <w:t>Místo</w:t>
        </w:r>
      </w:hyperlink>
      <w:r w:rsidRPr="008C463C">
        <w:rPr>
          <w:i/>
          <w:iCs/>
        </w:rPr>
        <w:t xml:space="preserve"> přihrávky na nabíhající hráče tak často končily </w:t>
      </w:r>
      <w:hyperlink r:id="rId21" w:history="1">
        <w:r w:rsidRPr="008C463C">
          <w:rPr>
            <w:i/>
            <w:iCs/>
          </w:rPr>
          <w:t>akce</w:t>
        </w:r>
      </w:hyperlink>
      <w:r w:rsidRPr="008C463C">
        <w:rPr>
          <w:i/>
          <w:iCs/>
        </w:rPr>
        <w:t xml:space="preserve"> přetaženým centrem na nikoho</w:t>
      </w:r>
      <w:r w:rsidRPr="008C463C">
        <w:t>?</w:t>
      </w:r>
    </w:p>
    <w:p w14:paraId="2994C133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A)</w:t>
      </w:r>
      <w:r w:rsidRPr="008C463C">
        <w:rPr>
          <w:rFonts w:ascii="Arial" w:hAnsi="Arial" w:cs="Arial"/>
          <w:color w:val="000000"/>
        </w:rPr>
        <w:tab/>
        <w:t xml:space="preserve">Tak často končily </w:t>
      </w:r>
      <w:hyperlink r:id="rId22" w:history="1">
        <w:r w:rsidRPr="008C463C">
          <w:rPr>
            <w:rFonts w:ascii="Arial" w:hAnsi="Arial" w:cs="Arial"/>
            <w:color w:val="000000"/>
          </w:rPr>
          <w:t>akce</w:t>
        </w:r>
      </w:hyperlink>
      <w:r w:rsidRPr="008C463C">
        <w:rPr>
          <w:rFonts w:ascii="Arial" w:hAnsi="Arial" w:cs="Arial"/>
          <w:color w:val="000000"/>
        </w:rPr>
        <w:t xml:space="preserve"> přetaženým centrem na nikoho na nabíhající hráče místo přihrávky.</w:t>
      </w:r>
    </w:p>
    <w:p w14:paraId="4AC484E3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B)</w:t>
      </w:r>
      <w:r w:rsidRPr="008C463C">
        <w:rPr>
          <w:rFonts w:ascii="Arial" w:hAnsi="Arial" w:cs="Arial"/>
          <w:color w:val="000000"/>
        </w:rPr>
        <w:tab/>
        <w:t xml:space="preserve">Končily tak často </w:t>
      </w:r>
      <w:hyperlink r:id="rId23" w:history="1">
        <w:r w:rsidRPr="008C463C">
          <w:rPr>
            <w:rFonts w:ascii="Arial" w:hAnsi="Arial" w:cs="Arial"/>
            <w:color w:val="000000"/>
          </w:rPr>
          <w:t>akce</w:t>
        </w:r>
      </w:hyperlink>
      <w:r w:rsidRPr="008C463C">
        <w:rPr>
          <w:rFonts w:ascii="Arial" w:hAnsi="Arial" w:cs="Arial"/>
          <w:color w:val="000000"/>
        </w:rPr>
        <w:t xml:space="preserve"> přetaženým centrem na nabíhající hráče na nikoho m</w:t>
      </w:r>
      <w:hyperlink r:id="rId24" w:history="1">
        <w:r w:rsidRPr="008C463C">
          <w:rPr>
            <w:rFonts w:ascii="Arial" w:hAnsi="Arial" w:cs="Arial"/>
            <w:color w:val="000000"/>
          </w:rPr>
          <w:t>ísto</w:t>
        </w:r>
      </w:hyperlink>
      <w:r w:rsidRPr="008C463C">
        <w:rPr>
          <w:rFonts w:ascii="Arial" w:hAnsi="Arial" w:cs="Arial"/>
          <w:color w:val="000000"/>
        </w:rPr>
        <w:t xml:space="preserve"> přihrávky.</w:t>
      </w:r>
    </w:p>
    <w:p w14:paraId="702ADD9E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C)</w:t>
      </w:r>
      <w:r w:rsidRPr="008C463C">
        <w:rPr>
          <w:rFonts w:ascii="Arial" w:hAnsi="Arial" w:cs="Arial"/>
          <w:color w:val="000000"/>
        </w:rPr>
        <w:tab/>
        <w:t>Akce</w:t>
      </w:r>
      <w:hyperlink r:id="rId25" w:history="1"/>
      <w:r w:rsidRPr="008C463C">
        <w:rPr>
          <w:rFonts w:ascii="Arial" w:hAnsi="Arial" w:cs="Arial"/>
          <w:color w:val="000000"/>
        </w:rPr>
        <w:t xml:space="preserve"> tak často končily místo přihrávky na nabíhající hráče přetaženým centrem na nikoho.</w:t>
      </w:r>
    </w:p>
    <w:p w14:paraId="3784D87B" w14:textId="77777777" w:rsidR="008C463C" w:rsidRPr="008C463C" w:rsidRDefault="008C463C" w:rsidP="008C463C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color w:val="000000"/>
        </w:rPr>
        <w:t>D)</w:t>
      </w:r>
      <w:r w:rsidRPr="008C463C">
        <w:rPr>
          <w:rFonts w:ascii="Arial" w:hAnsi="Arial" w:cs="Arial"/>
          <w:color w:val="000000"/>
        </w:rPr>
        <w:tab/>
        <w:t xml:space="preserve">Často končily </w:t>
      </w:r>
      <w:hyperlink r:id="rId26" w:history="1">
        <w:r w:rsidRPr="008C463C">
          <w:rPr>
            <w:rFonts w:ascii="Arial" w:hAnsi="Arial" w:cs="Arial"/>
            <w:color w:val="000000"/>
          </w:rPr>
          <w:t>akce</w:t>
        </w:r>
      </w:hyperlink>
      <w:r w:rsidRPr="008C463C">
        <w:rPr>
          <w:rFonts w:ascii="Arial" w:hAnsi="Arial" w:cs="Arial"/>
          <w:color w:val="000000"/>
        </w:rPr>
        <w:t xml:space="preserve"> místo přihrávky na nabíhající hráče tak přetaženým centrem na nikoho.</w:t>
      </w:r>
    </w:p>
    <w:p w14:paraId="7E71B7AD" w14:textId="77777777" w:rsidR="008C463C" w:rsidRDefault="008C463C" w:rsidP="008C463C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2D46CD2D" w14:textId="77777777" w:rsidR="007F5738" w:rsidRDefault="007F5738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05CCD4FE" w14:textId="636B7A7C" w:rsidR="008C463C" w:rsidRPr="00BD254D" w:rsidRDefault="008C463C" w:rsidP="008C463C">
      <w:pPr>
        <w:pStyle w:val="kol-zadn"/>
        <w:ind w:left="288" w:hanging="288"/>
        <w:rPr>
          <w:rFonts w:eastAsia="Times New Roman" w:cs="Times New Roman"/>
          <w:szCs w:val="24"/>
          <w:lang w:eastAsia="cs-CZ"/>
        </w:rPr>
      </w:pPr>
      <w:r w:rsidRPr="008C463C">
        <w:lastRenderedPageBreak/>
        <w:t>8</w:t>
      </w:r>
      <w:r>
        <w:t>.</w:t>
      </w:r>
      <w:r w:rsidRPr="008C463C">
        <w:tab/>
        <w:t>Rozhodněte o každé z následujících informací, zda je v článku obsažena dvakrát (ANO), či nikoli (NE):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</w:t>
      </w:r>
      <w:r w:rsidRPr="00BD254D">
        <w:rPr>
          <w:rFonts w:eastAsia="Times New Roman"/>
          <w:szCs w:val="24"/>
          <w:lang w:eastAsia="cs-CZ"/>
        </w:rPr>
        <w:t xml:space="preserve"> NE</w:t>
      </w:r>
    </w:p>
    <w:p w14:paraId="1E13B65E" w14:textId="77777777" w:rsidR="008C463C" w:rsidRPr="008C463C" w:rsidRDefault="008C463C" w:rsidP="008C463C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854B5" wp14:editId="1276A95B">
                <wp:simplePos x="0" y="0"/>
                <wp:positionH relativeFrom="column">
                  <wp:posOffset>5588000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750" name="Obdélník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353982" id="Obdélník 750" o:spid="_x0000_s1026" style="position:absolute;margin-left:440pt;margin-top:.4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YkaiF90AAAAHAQAA&#10;DwAAAAAAAAAAAAAAAABgBAAAZHJzL2Rvd25yZXYueG1sUEsFBgAAAAAEAAQA8wAAAGoFAAAAAA==&#10;"/>
            </w:pict>
          </mc:Fallback>
        </mc:AlternateContent>
      </w:r>
      <w:r w:rsidRPr="008C463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BB670" wp14:editId="0CA2D13D">
                <wp:simplePos x="0" y="0"/>
                <wp:positionH relativeFrom="column">
                  <wp:posOffset>5129530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751" name="Obdélník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2198D8C" id="Obdélník 751" o:spid="_x0000_s1026" style="position:absolute;margin-left:403.9pt;margin-top: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kKWDW3AAAAAcBAAAP&#10;AAAAAAAAAAAAAAAAAGAEAABkcnMvZG93bnJldi54bWxQSwUGAAAAAAQABADzAAAAaQUAAAAA&#10;"/>
            </w:pict>
          </mc:Fallback>
        </mc:AlternateContent>
      </w:r>
      <w:r w:rsidRPr="008C463C">
        <w:rPr>
          <w:rFonts w:ascii="Arial" w:hAnsi="Arial" w:cs="Arial"/>
          <w:color w:val="000000"/>
        </w:rPr>
        <w:t>8.1</w:t>
      </w:r>
      <w:r w:rsidRPr="008C463C">
        <w:rPr>
          <w:rFonts w:ascii="Arial" w:hAnsi="Arial" w:cs="Arial"/>
          <w:color w:val="000000"/>
        </w:rPr>
        <w:tab/>
        <w:t xml:space="preserve">Před koncem prvního poločasu trefil </w:t>
      </w:r>
      <w:proofErr w:type="spellStart"/>
      <w:r w:rsidRPr="008C463C">
        <w:rPr>
          <w:rFonts w:ascii="Arial" w:hAnsi="Arial" w:cs="Arial"/>
          <w:color w:val="000000"/>
        </w:rPr>
        <w:t>Pepe</w:t>
      </w:r>
      <w:proofErr w:type="spellEnd"/>
      <w:r w:rsidRPr="008C463C">
        <w:rPr>
          <w:rFonts w:ascii="Arial" w:hAnsi="Arial" w:cs="Arial"/>
          <w:color w:val="000000"/>
        </w:rPr>
        <w:t xml:space="preserve"> brankovou konstrukci. </w:t>
      </w:r>
    </w:p>
    <w:p w14:paraId="7548006C" w14:textId="77777777" w:rsidR="008C463C" w:rsidRPr="008C463C" w:rsidRDefault="008C463C" w:rsidP="008C463C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1D006" wp14:editId="40D65F3B">
                <wp:simplePos x="0" y="0"/>
                <wp:positionH relativeFrom="column">
                  <wp:posOffset>5589270</wp:posOffset>
                </wp:positionH>
                <wp:positionV relativeFrom="paragraph">
                  <wp:posOffset>16510</wp:posOffset>
                </wp:positionV>
                <wp:extent cx="179705" cy="179705"/>
                <wp:effectExtent l="0" t="0" r="10795" b="10795"/>
                <wp:wrapNone/>
                <wp:docPr id="749" name="Obdélník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FA9016E" id="Obdélník 749" o:spid="_x0000_s1026" style="position:absolute;margin-left:440.1pt;margin-top:1.3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v8a7rN0AAAAIAQAA&#10;DwAAAAAAAAAAAAAAAABgBAAAZHJzL2Rvd25yZXYueG1sUEsFBgAAAAAEAAQA8wAAAGoFAAAAAA==&#10;"/>
            </w:pict>
          </mc:Fallback>
        </mc:AlternateContent>
      </w:r>
      <w:r w:rsidRPr="008C463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0273B" wp14:editId="35BE099B">
                <wp:simplePos x="0" y="0"/>
                <wp:positionH relativeFrom="column">
                  <wp:posOffset>5129530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748" name="Obdélník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A33E7F7" id="Obdélník 748" o:spid="_x0000_s1026" style="position:absolute;margin-left:403.9pt;margin-top:1.4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0LMpjeAAAACAEA&#10;AA8AAAAAAAAAAAAAAAAAYAQAAGRycy9kb3ducmV2LnhtbFBLBQYAAAAABAAEAPMAAABrBQAAAAA=&#10;"/>
            </w:pict>
          </mc:Fallback>
        </mc:AlternateContent>
      </w:r>
      <w:r w:rsidRPr="008C463C">
        <w:rPr>
          <w:rFonts w:ascii="Arial" w:hAnsi="Arial" w:cs="Arial"/>
          <w:color w:val="000000"/>
        </w:rPr>
        <w:t>8.2</w:t>
      </w:r>
      <w:r w:rsidRPr="008C463C">
        <w:rPr>
          <w:rFonts w:ascii="Arial" w:hAnsi="Arial" w:cs="Arial"/>
          <w:color w:val="000000"/>
        </w:rPr>
        <w:tab/>
      </w:r>
      <w:proofErr w:type="spellStart"/>
      <w:r w:rsidRPr="008C463C">
        <w:rPr>
          <w:rFonts w:ascii="Arial" w:hAnsi="Arial" w:cs="Arial"/>
          <w:color w:val="000000"/>
        </w:rPr>
        <w:t>Khedirovu</w:t>
      </w:r>
      <w:proofErr w:type="spellEnd"/>
      <w:r w:rsidRPr="008C463C">
        <w:rPr>
          <w:rFonts w:ascii="Arial" w:hAnsi="Arial" w:cs="Arial"/>
          <w:color w:val="000000"/>
        </w:rPr>
        <w:t xml:space="preserve"> krátkou přihrávku přizvedl portugalský obránce hlavou.  </w:t>
      </w:r>
    </w:p>
    <w:p w14:paraId="66452BFD" w14:textId="77777777" w:rsidR="008C463C" w:rsidRPr="008C463C" w:rsidRDefault="008C463C" w:rsidP="008C463C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34CDC" wp14:editId="06286DB1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47" name="Obdélník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5425111" id="Obdélník 747" o:spid="_x0000_s1026" style="position:absolute;margin-left:440.1pt;margin-top:.8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8C463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C3A4" wp14:editId="49D24817">
                <wp:simplePos x="0" y="0"/>
                <wp:positionH relativeFrom="column">
                  <wp:posOffset>5128260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46" name="Obdélník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AD4D669" id="Obdélník 746" o:spid="_x0000_s1026" style="position:absolute;margin-left:403.8pt;margin-top:.8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u2barN0AAAAIAQAA&#10;DwAAAAAAAAAAAAAAAABgBAAAZHJzL2Rvd25yZXYueG1sUEsFBgAAAAAEAAQA8wAAAGoFAAAAAA==&#10;"/>
            </w:pict>
          </mc:Fallback>
        </mc:AlternateContent>
      </w:r>
      <w:r w:rsidRPr="008C463C">
        <w:rPr>
          <w:rFonts w:ascii="Arial" w:hAnsi="Arial" w:cs="Arial"/>
          <w:color w:val="000000"/>
        </w:rPr>
        <w:t>8.3</w:t>
      </w:r>
      <w:r w:rsidRPr="008C463C">
        <w:rPr>
          <w:rFonts w:ascii="Arial" w:hAnsi="Arial" w:cs="Arial"/>
          <w:color w:val="000000"/>
        </w:rPr>
        <w:tab/>
        <w:t xml:space="preserve">Během první půle měl několik nadějných šancí ke skórování Müller. </w:t>
      </w:r>
    </w:p>
    <w:p w14:paraId="06B57363" w14:textId="77777777" w:rsidR="008C463C" w:rsidRPr="008C463C" w:rsidRDefault="008C463C" w:rsidP="008C463C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C463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46835" wp14:editId="46BE8887">
                <wp:simplePos x="0" y="0"/>
                <wp:positionH relativeFrom="column">
                  <wp:posOffset>5589270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744" name="Obdélník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C322E9" id="Obdélník 744" o:spid="_x0000_s1026" style="position:absolute;margin-left:440.1pt;margin-top:2.6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Zvif2d0AAAAIAQAA&#10;DwAAAAAAAAAAAAAAAABgBAAAZHJzL2Rvd25yZXYueG1sUEsFBgAAAAAEAAQA8wAAAGoFAAAAAA==&#10;"/>
            </w:pict>
          </mc:Fallback>
        </mc:AlternateContent>
      </w:r>
      <w:r w:rsidRPr="008C463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883A1" wp14:editId="0E2E7023">
                <wp:simplePos x="0" y="0"/>
                <wp:positionH relativeFrom="column">
                  <wp:posOffset>5128260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745" name="Obdélník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7E6D5C" id="Obdélník 745" o:spid="_x0000_s1026" style="position:absolute;margin-left:403.8pt;margin-top:2.6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GgJ+eTeAAAACAEA&#10;AA8AAAAAAAAAAAAAAAAAYAQAAGRycy9kb3ducmV2LnhtbFBLBQYAAAAABAAEAPMAAABrBQAAAAA=&#10;"/>
            </w:pict>
          </mc:Fallback>
        </mc:AlternateContent>
      </w:r>
      <w:r w:rsidRPr="008C463C">
        <w:rPr>
          <w:rFonts w:ascii="Arial" w:hAnsi="Arial" w:cs="Arial"/>
          <w:color w:val="000000"/>
        </w:rPr>
        <w:t>8.4</w:t>
      </w:r>
      <w:r w:rsidRPr="008C463C">
        <w:rPr>
          <w:rFonts w:ascii="Arial" w:hAnsi="Arial" w:cs="Arial"/>
          <w:color w:val="000000"/>
        </w:rPr>
        <w:tab/>
        <w:t xml:space="preserve">Nedlouho před koncem utkání nastřelil </w:t>
      </w:r>
      <w:proofErr w:type="spellStart"/>
      <w:r w:rsidRPr="008C463C">
        <w:rPr>
          <w:rFonts w:ascii="Arial" w:hAnsi="Arial" w:cs="Arial"/>
          <w:color w:val="000000"/>
        </w:rPr>
        <w:t>Nani</w:t>
      </w:r>
      <w:proofErr w:type="spellEnd"/>
      <w:r w:rsidRPr="008C463C">
        <w:rPr>
          <w:rFonts w:ascii="Arial" w:hAnsi="Arial" w:cs="Arial"/>
          <w:color w:val="000000"/>
        </w:rPr>
        <w:t xml:space="preserve"> břevno německé branky.</w:t>
      </w:r>
    </w:p>
    <w:p w14:paraId="42B0B6D7" w14:textId="77777777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3B552667" w14:textId="103A00EE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7F5738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: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Fotbalové ME 2012 v testových úlohách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s. 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2</w:t>
      </w:r>
      <w:r w:rsidR="008C463C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8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-2</w:t>
      </w:r>
      <w:r w:rsidR="008C463C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9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735E592E" w14:textId="77777777" w:rsidR="003A7C08" w:rsidRDefault="003A7C08" w:rsidP="00194B7F">
      <w:pPr>
        <w:pStyle w:val="Sebereflexeka"/>
      </w:pP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AFE1" w14:textId="77777777" w:rsidR="00C57200" w:rsidRDefault="00C57200">
      <w:pPr>
        <w:spacing w:after="0" w:line="240" w:lineRule="auto"/>
      </w:pPr>
      <w:r>
        <w:separator/>
      </w:r>
    </w:p>
  </w:endnote>
  <w:endnote w:type="continuationSeparator" w:id="0">
    <w:p w14:paraId="59F7EF3A" w14:textId="77777777" w:rsidR="00C57200" w:rsidRDefault="00C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AB0B" w14:textId="77777777" w:rsidR="00C57200" w:rsidRDefault="00C57200">
      <w:pPr>
        <w:spacing w:after="0" w:line="240" w:lineRule="auto"/>
      </w:pPr>
      <w:r>
        <w:separator/>
      </w:r>
    </w:p>
  </w:footnote>
  <w:footnote w:type="continuationSeparator" w:id="0">
    <w:p w14:paraId="2077D762" w14:textId="77777777" w:rsidR="00C57200" w:rsidRDefault="00C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215F5"/>
    <w:rsid w:val="00754984"/>
    <w:rsid w:val="00777383"/>
    <w:rsid w:val="007845D0"/>
    <w:rsid w:val="007D0B28"/>
    <w:rsid w:val="007D2437"/>
    <w:rsid w:val="007D566A"/>
    <w:rsid w:val="007E1C4D"/>
    <w:rsid w:val="007F5738"/>
    <w:rsid w:val="008145B7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463C"/>
    <w:rsid w:val="008C5045"/>
    <w:rsid w:val="008F55E6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B44B1"/>
    <w:rsid w:val="00BC46D4"/>
    <w:rsid w:val="00BE41D2"/>
    <w:rsid w:val="00C223E5"/>
    <w:rsid w:val="00C31B60"/>
    <w:rsid w:val="00C5720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87D93"/>
    <w:rsid w:val="00F92BEE"/>
    <w:rsid w:val="00FA1C19"/>
    <w:rsid w:val="00FA405E"/>
    <w:rsid w:val="00FA457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www.denik.cz/fotbal/gomez-zaridil-nemecku-vyhru-1-0-portugalci-trefovali-jen-brevna-20120609.html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image" Target="media/image80.png"/><Relationship Id="rId10" Type="http://schemas.openxmlformats.org/officeDocument/2006/relationships/header" Target="header2.xm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562D-084D-4AA0-B4AA-CF894CA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48</cp:revision>
  <cp:lastPrinted>2022-02-19T17:34:00Z</cp:lastPrinted>
  <dcterms:created xsi:type="dcterms:W3CDTF">2021-08-03T09:29:00Z</dcterms:created>
  <dcterms:modified xsi:type="dcterms:W3CDTF">2022-02-26T02:03:00Z</dcterms:modified>
</cp:coreProperties>
</file>